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3B0F71" w14:textId="77777777" w:rsidR="00162266" w:rsidRPr="00E357D0" w:rsidRDefault="00162266" w:rsidP="00162266">
      <w:pPr>
        <w:jc w:val="center"/>
        <w:rPr>
          <w:rFonts w:ascii="Twinkl Cursive Unlooped Thin" w:eastAsia="Times New Roman" w:hAnsi="Twinkl Cursive Unlooped Thin" w:cs="Times New Roman"/>
          <w:sz w:val="40"/>
          <w:szCs w:val="40"/>
          <w:u w:val="single"/>
          <w:lang w:eastAsia="en-GB"/>
        </w:rPr>
      </w:pPr>
      <w:r w:rsidRPr="00E357D0">
        <w:rPr>
          <w:rFonts w:ascii="Twinkl Cursive Unlooped Thin" w:eastAsia="Times New Roman" w:hAnsi="Twinkl Cursive Unlooped Thin" w:cs="Times New Roman"/>
          <w:sz w:val="40"/>
          <w:szCs w:val="40"/>
          <w:u w:val="single"/>
          <w:lang w:eastAsia="en-GB"/>
        </w:rPr>
        <w:t>Class 2 Home Learning</w:t>
      </w:r>
      <w:r w:rsidRPr="00E357D0">
        <w:rPr>
          <w:rFonts w:ascii="Twinkl Cursive Unlooped Thin" w:eastAsia="Times New Roman" w:hAnsi="Twinkl Cursive Unlooped Thin" w:cs="Times New Roman"/>
          <w:lang w:eastAsia="en-GB"/>
        </w:rPr>
        <w:t xml:space="preserve"> (</w:t>
      </w:r>
      <w:r w:rsidR="00525FDB">
        <w:rPr>
          <w:rFonts w:ascii="Twinkl Cursive Unlooped Thin" w:eastAsia="Times New Roman" w:hAnsi="Twinkl Cursive Unlooped Thin" w:cs="Times New Roman"/>
          <w:lang w:eastAsia="en-GB"/>
        </w:rPr>
        <w:t>4</w:t>
      </w:r>
      <w:r w:rsidR="00525FDB" w:rsidRPr="00525FDB">
        <w:rPr>
          <w:rFonts w:ascii="Twinkl Cursive Unlooped Thin" w:eastAsia="Times New Roman" w:hAnsi="Twinkl Cursive Unlooped Thin" w:cs="Times New Roman"/>
          <w:vertAlign w:val="superscript"/>
          <w:lang w:eastAsia="en-GB"/>
        </w:rPr>
        <w:t>th</w:t>
      </w:r>
      <w:r w:rsidR="00525FDB">
        <w:rPr>
          <w:rFonts w:ascii="Twinkl Cursive Unlooped Thin" w:eastAsia="Times New Roman" w:hAnsi="Twinkl Cursive Unlooped Thin" w:cs="Times New Roman"/>
          <w:lang w:eastAsia="en-GB"/>
        </w:rPr>
        <w:t xml:space="preserve"> – 7</w:t>
      </w:r>
      <w:r w:rsidR="00525FDB" w:rsidRPr="00525FDB">
        <w:rPr>
          <w:rFonts w:ascii="Twinkl Cursive Unlooped Thin" w:eastAsia="Times New Roman" w:hAnsi="Twinkl Cursive Unlooped Thin" w:cs="Times New Roman"/>
          <w:vertAlign w:val="superscript"/>
          <w:lang w:eastAsia="en-GB"/>
        </w:rPr>
        <w:t>th</w:t>
      </w:r>
      <w:r w:rsidR="00525FDB">
        <w:rPr>
          <w:rFonts w:ascii="Twinkl Cursive Unlooped Thin" w:eastAsia="Times New Roman" w:hAnsi="Twinkl Cursive Unlooped Thin" w:cs="Times New Roman"/>
          <w:lang w:eastAsia="en-GB"/>
        </w:rPr>
        <w:t xml:space="preserve"> May</w:t>
      </w:r>
      <w:r>
        <w:rPr>
          <w:rFonts w:ascii="Twinkl Cursive Unlooped Thin" w:eastAsia="Times New Roman" w:hAnsi="Twinkl Cursive Unlooped Thin" w:cs="Times New Roman"/>
          <w:lang w:eastAsia="en-GB"/>
        </w:rPr>
        <w:t>)</w:t>
      </w:r>
    </w:p>
    <w:p w14:paraId="75CC652C" w14:textId="77777777" w:rsidR="00162266" w:rsidRPr="00E357D0" w:rsidRDefault="00162266" w:rsidP="00162266">
      <w:pPr>
        <w:rPr>
          <w:rFonts w:ascii="Twinkl Cursive Unlooped Thin" w:eastAsia="Times New Roman" w:hAnsi="Twinkl Cursive Unlooped Thin" w:cs="Times New Roman"/>
          <w:lang w:eastAsia="en-GB"/>
        </w:rPr>
      </w:pPr>
    </w:p>
    <w:tbl>
      <w:tblPr>
        <w:tblW w:w="10452" w:type="dxa"/>
        <w:jc w:val="center"/>
        <w:tblCellSpacing w:w="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1261"/>
        <w:gridCol w:w="2410"/>
        <w:gridCol w:w="1701"/>
        <w:gridCol w:w="1985"/>
        <w:gridCol w:w="1547"/>
        <w:gridCol w:w="1548"/>
      </w:tblGrid>
      <w:tr w:rsidR="00162266" w:rsidRPr="00E357D0" w14:paraId="31C72C44" w14:textId="77777777" w:rsidTr="0053203A">
        <w:trPr>
          <w:tblHeader/>
          <w:tblCellSpacing w:w="10" w:type="dxa"/>
          <w:jc w:val="center"/>
        </w:trPr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CCE4" w:themeFill="accent1" w:themeFillTint="66"/>
            <w:vAlign w:val="center"/>
            <w:hideMark/>
          </w:tcPr>
          <w:p w14:paraId="3D524464" w14:textId="77777777" w:rsidR="00162266" w:rsidRPr="00E357D0" w:rsidRDefault="00162266" w:rsidP="00261F9A">
            <w:pPr>
              <w:jc w:val="center"/>
              <w:rPr>
                <w:rFonts w:ascii="Twinkl Cursive Unlooped Thin" w:eastAsia="Times New Roman" w:hAnsi="Twinkl Cursive Unlooped Thin" w:cs="Arial"/>
                <w:b/>
                <w:bCs/>
                <w:lang w:eastAsia="en-GB"/>
              </w:rPr>
            </w:pPr>
            <w:r w:rsidRPr="00E357D0">
              <w:rPr>
                <w:rFonts w:ascii="Twinkl Cursive Unlooped Thin" w:eastAsia="Times New Roman" w:hAnsi="Twinkl Cursive Unlooped Thin" w:cs="Arial"/>
                <w:b/>
                <w:bCs/>
                <w:sz w:val="22"/>
                <w:szCs w:val="22"/>
                <w:lang w:eastAsia="en-GB"/>
              </w:rPr>
              <w:t>W/C</w:t>
            </w:r>
          </w:p>
          <w:p w14:paraId="18169077" w14:textId="77777777" w:rsidR="00162266" w:rsidRPr="00E357D0" w:rsidRDefault="00525FDB" w:rsidP="00261F9A">
            <w:pPr>
              <w:jc w:val="center"/>
              <w:rPr>
                <w:rFonts w:ascii="Twinkl Cursive Unlooped Thin" w:eastAsia="Times New Roman" w:hAnsi="Twinkl Cursive Unlooped Thin" w:cs="Times New Roman"/>
                <w:b/>
                <w:bCs/>
                <w:lang w:eastAsia="en-GB"/>
              </w:rPr>
            </w:pPr>
            <w:r>
              <w:rPr>
                <w:rFonts w:ascii="Twinkl Cursive Unlooped Thin" w:eastAsia="Times New Roman" w:hAnsi="Twinkl Cursive Unlooped Thin" w:cs="Times New Roman"/>
                <w:b/>
                <w:bCs/>
                <w:sz w:val="22"/>
                <w:szCs w:val="22"/>
                <w:lang w:eastAsia="en-GB"/>
              </w:rPr>
              <w:t>4</w:t>
            </w:r>
            <w:r w:rsidRPr="00525FDB">
              <w:rPr>
                <w:rFonts w:ascii="Twinkl Cursive Unlooped Thin" w:eastAsia="Times New Roman" w:hAnsi="Twinkl Cursive Unlooped Thin" w:cs="Times New Roman"/>
                <w:b/>
                <w:bCs/>
                <w:sz w:val="22"/>
                <w:szCs w:val="22"/>
                <w:vertAlign w:val="superscript"/>
                <w:lang w:eastAsia="en-GB"/>
              </w:rPr>
              <w:t>th</w:t>
            </w:r>
            <w:r>
              <w:rPr>
                <w:rFonts w:ascii="Twinkl Cursive Unlooped Thin" w:eastAsia="Times New Roman" w:hAnsi="Twinkl Cursive Unlooped Thin" w:cs="Times New Roman"/>
                <w:b/>
                <w:bCs/>
                <w:sz w:val="22"/>
                <w:szCs w:val="22"/>
                <w:lang w:eastAsia="en-GB"/>
              </w:rPr>
              <w:t xml:space="preserve"> May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CCE4" w:themeFill="accent1" w:themeFillTint="66"/>
            <w:vAlign w:val="center"/>
          </w:tcPr>
          <w:p w14:paraId="34B0DA6E" w14:textId="77777777" w:rsidR="00162266" w:rsidRPr="00474E09" w:rsidRDefault="00474E09" w:rsidP="00261F9A">
            <w:pPr>
              <w:jc w:val="center"/>
              <w:rPr>
                <w:rFonts w:ascii="Twinkl Cursive Unlooped Thin" w:eastAsia="Times New Roman" w:hAnsi="Twinkl Cursive Unlooped Thin" w:cs="Arial"/>
                <w:b/>
                <w:bCs/>
                <w:lang w:eastAsia="en-GB"/>
              </w:rPr>
            </w:pPr>
            <w:r w:rsidRPr="00474E09">
              <w:rPr>
                <w:rFonts w:ascii="Twinkl Cursive Unlooped Thin" w:eastAsia="Times New Roman" w:hAnsi="Twinkl Cursive Unlooped Thin" w:cs="Arial"/>
                <w:b/>
                <w:bCs/>
                <w:lang w:eastAsia="en-GB"/>
              </w:rPr>
              <w:t>Maths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CCE4" w:themeFill="accent1" w:themeFillTint="66"/>
            <w:vAlign w:val="center"/>
            <w:hideMark/>
          </w:tcPr>
          <w:p w14:paraId="7FB88673" w14:textId="77777777" w:rsidR="00162266" w:rsidRPr="00474E09" w:rsidRDefault="00474E09" w:rsidP="00261F9A">
            <w:pPr>
              <w:jc w:val="center"/>
              <w:rPr>
                <w:rFonts w:ascii="Twinkl Cursive Unlooped Thin" w:eastAsia="Times New Roman" w:hAnsi="Twinkl Cursive Unlooped Thin" w:cs="Calibri"/>
                <w:b/>
                <w:bCs/>
                <w:lang w:eastAsia="en-GB"/>
              </w:rPr>
            </w:pPr>
            <w:r w:rsidRPr="00474E09">
              <w:rPr>
                <w:rFonts w:ascii="Twinkl Cursive Unlooped Thin" w:eastAsia="Times New Roman" w:hAnsi="Twinkl Cursive Unlooped Thin" w:cs="Calibri"/>
                <w:b/>
                <w:bCs/>
                <w:lang w:eastAsia="en-GB"/>
              </w:rPr>
              <w:t>Writing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CCE4" w:themeFill="accent1" w:themeFillTint="66"/>
            <w:vAlign w:val="center"/>
            <w:hideMark/>
          </w:tcPr>
          <w:p w14:paraId="650AD778" w14:textId="77777777" w:rsidR="00992FF2" w:rsidRDefault="00992FF2" w:rsidP="00261F9A">
            <w:pPr>
              <w:jc w:val="center"/>
              <w:rPr>
                <w:rFonts w:ascii="Twinkl Cursive Unlooped Thin" w:eastAsia="Times New Roman" w:hAnsi="Twinkl Cursive Unlooped Thin" w:cs="Times New Roman"/>
                <w:b/>
                <w:bCs/>
                <w:lang w:eastAsia="en-GB"/>
              </w:rPr>
            </w:pPr>
          </w:p>
          <w:p w14:paraId="6BF913CC" w14:textId="77777777" w:rsidR="00162266" w:rsidRDefault="00474E09" w:rsidP="00261F9A">
            <w:pPr>
              <w:jc w:val="center"/>
              <w:rPr>
                <w:rFonts w:ascii="Twinkl Cursive Unlooped Thin" w:eastAsia="Times New Roman" w:hAnsi="Twinkl Cursive Unlooped Thin" w:cs="Times New Roman"/>
                <w:b/>
                <w:bCs/>
                <w:lang w:eastAsia="en-GB"/>
              </w:rPr>
            </w:pPr>
            <w:r w:rsidRPr="00474E09">
              <w:rPr>
                <w:rFonts w:ascii="Twinkl Cursive Unlooped Thin" w:eastAsia="Times New Roman" w:hAnsi="Twinkl Cursive Unlooped Thin" w:cs="Times New Roman"/>
                <w:b/>
                <w:bCs/>
                <w:lang w:eastAsia="en-GB"/>
              </w:rPr>
              <w:t>Spelling</w:t>
            </w:r>
          </w:p>
          <w:p w14:paraId="4D7966F4" w14:textId="77777777" w:rsidR="00992FF2" w:rsidRPr="00474E09" w:rsidRDefault="00992FF2" w:rsidP="00261F9A">
            <w:pPr>
              <w:jc w:val="center"/>
              <w:rPr>
                <w:rFonts w:ascii="Twinkl Cursive Unlooped Thin" w:eastAsia="Times New Roman" w:hAnsi="Twinkl Cursive Unlooped Thin" w:cs="Times New Roman"/>
                <w:b/>
                <w:bCs/>
                <w:lang w:eastAsia="en-GB"/>
              </w:rPr>
            </w:pP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CCE4" w:themeFill="accent1" w:themeFillTint="66"/>
            <w:vAlign w:val="center"/>
            <w:hideMark/>
          </w:tcPr>
          <w:p w14:paraId="456F8392" w14:textId="77777777" w:rsidR="00162266" w:rsidRPr="00474E09" w:rsidRDefault="00474E09" w:rsidP="00261F9A">
            <w:pPr>
              <w:jc w:val="center"/>
              <w:rPr>
                <w:rFonts w:ascii="Twinkl Cursive Unlooped Thin" w:eastAsia="Times New Roman" w:hAnsi="Twinkl Cursive Unlooped Thin" w:cs="Times New Roman"/>
                <w:b/>
                <w:bCs/>
                <w:lang w:eastAsia="en-GB"/>
              </w:rPr>
            </w:pPr>
            <w:r w:rsidRPr="00474E09">
              <w:rPr>
                <w:rFonts w:ascii="Twinkl Cursive Unlooped Thin" w:eastAsia="Times New Roman" w:hAnsi="Twinkl Cursive Unlooped Thin" w:cs="Times New Roman"/>
                <w:b/>
                <w:bCs/>
                <w:lang w:eastAsia="en-GB"/>
              </w:rPr>
              <w:t>Doodle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CCE4" w:themeFill="accent1" w:themeFillTint="66"/>
            <w:vAlign w:val="center"/>
            <w:hideMark/>
          </w:tcPr>
          <w:p w14:paraId="62174537" w14:textId="77777777" w:rsidR="00162266" w:rsidRPr="00474E09" w:rsidRDefault="00474E09" w:rsidP="00261F9A">
            <w:pPr>
              <w:jc w:val="center"/>
              <w:rPr>
                <w:rFonts w:ascii="Twinkl Cursive Unlooped Thin" w:eastAsia="Times New Roman" w:hAnsi="Twinkl Cursive Unlooped Thin" w:cs="Times New Roman"/>
                <w:b/>
                <w:bCs/>
                <w:lang w:eastAsia="en-GB"/>
              </w:rPr>
            </w:pPr>
            <w:r w:rsidRPr="00474E09">
              <w:rPr>
                <w:rFonts w:ascii="Twinkl Cursive Unlooped Thin" w:eastAsia="Times New Roman" w:hAnsi="Twinkl Cursive Unlooped Thin" w:cs="Times New Roman"/>
                <w:b/>
                <w:bCs/>
                <w:lang w:eastAsia="en-GB"/>
              </w:rPr>
              <w:t>Reading</w:t>
            </w:r>
          </w:p>
        </w:tc>
      </w:tr>
      <w:tr w:rsidR="00162266" w:rsidRPr="00E357D0" w14:paraId="5AF6D0FC" w14:textId="77777777" w:rsidTr="0053203A">
        <w:trPr>
          <w:tblHeader/>
          <w:tblCellSpacing w:w="10" w:type="dxa"/>
          <w:jc w:val="center"/>
        </w:trPr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CCE4" w:themeFill="accent1" w:themeFillTint="66"/>
            <w:vAlign w:val="center"/>
            <w:hideMark/>
          </w:tcPr>
          <w:p w14:paraId="40FA0C03" w14:textId="77777777" w:rsidR="00162266" w:rsidRPr="00E357D0" w:rsidRDefault="00162266" w:rsidP="00261F9A">
            <w:pPr>
              <w:jc w:val="center"/>
              <w:rPr>
                <w:rFonts w:ascii="Twinkl Cursive Unlooped Thin" w:eastAsia="Times New Roman" w:hAnsi="Twinkl Cursive Unlooped Thin" w:cs="Arial"/>
                <w:b/>
                <w:bCs/>
                <w:lang w:eastAsia="en-GB"/>
              </w:rPr>
            </w:pPr>
            <w:r w:rsidRPr="00E357D0">
              <w:rPr>
                <w:rFonts w:ascii="Twinkl Cursive Unlooped Thin" w:eastAsia="Times New Roman" w:hAnsi="Twinkl Cursive Unlooped Thin" w:cs="Arial"/>
                <w:b/>
                <w:bCs/>
                <w:sz w:val="22"/>
                <w:szCs w:val="22"/>
                <w:lang w:eastAsia="en-GB"/>
              </w:rPr>
              <w:t>Timing</w:t>
            </w: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CCE4" w:themeFill="accent1" w:themeFillTint="66"/>
            <w:vAlign w:val="center"/>
          </w:tcPr>
          <w:p w14:paraId="53ABAABA" w14:textId="77777777" w:rsidR="00162266" w:rsidRPr="00474E09" w:rsidRDefault="00162266" w:rsidP="00261F9A">
            <w:pPr>
              <w:jc w:val="center"/>
              <w:rPr>
                <w:rFonts w:ascii="Twinkl Cursive Unlooped Thin" w:eastAsia="Times New Roman" w:hAnsi="Twinkl Cursive Unlooped Thin" w:cs="Arial"/>
                <w:b/>
                <w:bCs/>
                <w:lang w:eastAsia="en-GB"/>
              </w:rPr>
            </w:pPr>
            <w:r w:rsidRPr="00474E09">
              <w:rPr>
                <w:rFonts w:ascii="Twinkl Cursive Unlooped Thin" w:eastAsia="Times New Roman" w:hAnsi="Twinkl Cursive Unlooped Thin" w:cs="Arial"/>
                <w:b/>
                <w:bCs/>
                <w:sz w:val="22"/>
                <w:szCs w:val="22"/>
                <w:lang w:eastAsia="en-GB"/>
              </w:rPr>
              <w:t>30 mins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CCE4" w:themeFill="accent1" w:themeFillTint="66"/>
            <w:vAlign w:val="center"/>
            <w:hideMark/>
          </w:tcPr>
          <w:p w14:paraId="7BC18107" w14:textId="77777777" w:rsidR="00162266" w:rsidRPr="00474E09" w:rsidRDefault="00842FB7" w:rsidP="00261F9A">
            <w:pPr>
              <w:jc w:val="center"/>
              <w:rPr>
                <w:rFonts w:ascii="Twinkl Cursive Unlooped Thin" w:eastAsia="Times New Roman" w:hAnsi="Twinkl Cursive Unlooped Thin" w:cs="Arial"/>
                <w:b/>
                <w:bCs/>
                <w:lang w:eastAsia="en-GB"/>
              </w:rPr>
            </w:pPr>
            <w:r>
              <w:rPr>
                <w:rFonts w:ascii="Twinkl Cursive Unlooped Thin" w:eastAsia="Times New Roman" w:hAnsi="Twinkl Cursive Unlooped Thin" w:cs="Arial"/>
                <w:b/>
                <w:bCs/>
                <w:sz w:val="22"/>
                <w:szCs w:val="22"/>
                <w:lang w:eastAsia="en-GB"/>
              </w:rPr>
              <w:t>45</w:t>
            </w:r>
            <w:r w:rsidR="00162266" w:rsidRPr="00474E09">
              <w:rPr>
                <w:rFonts w:ascii="Twinkl Cursive Unlooped Thin" w:eastAsia="Times New Roman" w:hAnsi="Twinkl Cursive Unlooped Thin" w:cs="Arial"/>
                <w:b/>
                <w:bCs/>
                <w:sz w:val="22"/>
                <w:szCs w:val="22"/>
                <w:lang w:eastAsia="en-GB"/>
              </w:rPr>
              <w:t xml:space="preserve"> mins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CCE4" w:themeFill="accent1" w:themeFillTint="66"/>
            <w:vAlign w:val="center"/>
            <w:hideMark/>
          </w:tcPr>
          <w:p w14:paraId="497FD31E" w14:textId="77777777" w:rsidR="00162266" w:rsidRPr="00474E09" w:rsidRDefault="00162266" w:rsidP="00261F9A">
            <w:pPr>
              <w:jc w:val="center"/>
              <w:rPr>
                <w:rFonts w:ascii="Twinkl Cursive Unlooped Thin" w:eastAsia="Times New Roman" w:hAnsi="Twinkl Cursive Unlooped Thin" w:cs="Calibri"/>
                <w:b/>
                <w:bCs/>
                <w:lang w:eastAsia="en-GB"/>
              </w:rPr>
            </w:pPr>
            <w:r w:rsidRPr="00474E09">
              <w:rPr>
                <w:rFonts w:ascii="Twinkl Cursive Unlooped Thin" w:eastAsia="Times New Roman" w:hAnsi="Twinkl Cursive Unlooped Thin" w:cs="Calibri"/>
                <w:b/>
                <w:bCs/>
                <w:sz w:val="22"/>
                <w:szCs w:val="22"/>
                <w:lang w:eastAsia="en-GB"/>
              </w:rPr>
              <w:t>15 mins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CCE4" w:themeFill="accent1" w:themeFillTint="66"/>
            <w:vAlign w:val="center"/>
            <w:hideMark/>
          </w:tcPr>
          <w:p w14:paraId="47D2FD31" w14:textId="77777777" w:rsidR="00162266" w:rsidRPr="00474E09" w:rsidRDefault="00162266" w:rsidP="00261F9A">
            <w:pPr>
              <w:jc w:val="center"/>
              <w:rPr>
                <w:rFonts w:ascii="Twinkl Cursive Unlooped Thin" w:eastAsia="Times New Roman" w:hAnsi="Twinkl Cursive Unlooped Thin" w:cs="Calibri"/>
                <w:b/>
                <w:bCs/>
                <w:lang w:eastAsia="en-GB"/>
              </w:rPr>
            </w:pPr>
            <w:r w:rsidRPr="00474E09">
              <w:rPr>
                <w:rFonts w:ascii="Twinkl Cursive Unlooped Thin" w:eastAsia="Times New Roman" w:hAnsi="Twinkl Cursive Unlooped Thin" w:cs="Calibri"/>
                <w:b/>
                <w:bCs/>
                <w:sz w:val="22"/>
                <w:szCs w:val="22"/>
                <w:lang w:eastAsia="en-GB"/>
              </w:rPr>
              <w:t>15 mins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CCE4" w:themeFill="accent1" w:themeFillTint="66"/>
            <w:vAlign w:val="center"/>
            <w:hideMark/>
          </w:tcPr>
          <w:p w14:paraId="04480BBC" w14:textId="77777777" w:rsidR="00162266" w:rsidRPr="00474E09" w:rsidRDefault="00162266" w:rsidP="00261F9A">
            <w:pPr>
              <w:jc w:val="center"/>
              <w:rPr>
                <w:rFonts w:ascii="Twinkl Cursive Unlooped Thin" w:eastAsia="Times New Roman" w:hAnsi="Twinkl Cursive Unlooped Thin" w:cs="Calibri"/>
                <w:b/>
                <w:bCs/>
                <w:lang w:eastAsia="en-GB"/>
              </w:rPr>
            </w:pPr>
            <w:r w:rsidRPr="00474E09">
              <w:rPr>
                <w:rFonts w:ascii="Twinkl Cursive Unlooped Thin" w:eastAsia="Times New Roman" w:hAnsi="Twinkl Cursive Unlooped Thin" w:cs="Calibri"/>
                <w:b/>
                <w:bCs/>
                <w:sz w:val="22"/>
                <w:szCs w:val="22"/>
                <w:lang w:eastAsia="en-GB"/>
              </w:rPr>
              <w:t>15 mins</w:t>
            </w:r>
          </w:p>
        </w:tc>
      </w:tr>
      <w:tr w:rsidR="00162266" w:rsidRPr="00E357D0" w14:paraId="3017F6D2" w14:textId="77777777" w:rsidTr="0053203A">
        <w:trPr>
          <w:tblCellSpacing w:w="10" w:type="dxa"/>
          <w:jc w:val="center"/>
        </w:trPr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CCE4" w:themeFill="accent1" w:themeFillTint="66"/>
            <w:vAlign w:val="center"/>
            <w:hideMark/>
          </w:tcPr>
          <w:p w14:paraId="49BC3B66" w14:textId="77777777" w:rsidR="00162266" w:rsidRPr="00525FDB" w:rsidRDefault="00162266" w:rsidP="00261F9A">
            <w:pPr>
              <w:jc w:val="center"/>
              <w:rPr>
                <w:rFonts w:ascii="Twinkl Cursive Unlooped Thin" w:eastAsia="Times New Roman" w:hAnsi="Twinkl Cursive Unlooped Thin" w:cs="Arial"/>
                <w:b/>
                <w:bCs/>
                <w:lang w:eastAsia="en-GB"/>
              </w:rPr>
            </w:pPr>
          </w:p>
          <w:p w14:paraId="553F8874" w14:textId="77777777" w:rsidR="00162266" w:rsidRPr="00525FDB" w:rsidRDefault="00162266" w:rsidP="00261F9A">
            <w:pPr>
              <w:jc w:val="center"/>
              <w:rPr>
                <w:rFonts w:ascii="Twinkl Cursive Unlooped Thin" w:eastAsia="Times New Roman" w:hAnsi="Twinkl Cursive Unlooped Thin" w:cs="Arial"/>
                <w:b/>
                <w:bCs/>
                <w:lang w:eastAsia="en-GB"/>
              </w:rPr>
            </w:pPr>
            <w:r w:rsidRPr="00525FDB">
              <w:rPr>
                <w:rFonts w:ascii="Twinkl Cursive Unlooped Thin" w:eastAsia="Times New Roman" w:hAnsi="Twinkl Cursive Unlooped Thin" w:cs="Arial"/>
                <w:b/>
                <w:bCs/>
                <w:sz w:val="22"/>
                <w:szCs w:val="22"/>
                <w:lang w:eastAsia="en-GB"/>
              </w:rPr>
              <w:t>Monday</w:t>
            </w:r>
          </w:p>
          <w:p w14:paraId="0162A02A" w14:textId="77777777" w:rsidR="00162266" w:rsidRPr="00525FDB" w:rsidRDefault="00525FDB" w:rsidP="00261F9A">
            <w:pPr>
              <w:jc w:val="center"/>
              <w:rPr>
                <w:rFonts w:ascii="Twinkl Cursive Unlooped Thin" w:eastAsia="Times New Roman" w:hAnsi="Twinkl Cursive Unlooped Thin" w:cs="Arial"/>
                <w:b/>
                <w:bCs/>
                <w:lang w:eastAsia="en-GB"/>
              </w:rPr>
            </w:pPr>
            <w:r w:rsidRPr="00525FDB">
              <w:rPr>
                <w:rFonts w:ascii="Twinkl Cursive Unlooped Thin" w:eastAsia="Times New Roman" w:hAnsi="Twinkl Cursive Unlooped Thin" w:cs="Arial"/>
                <w:b/>
                <w:bCs/>
                <w:sz w:val="22"/>
                <w:szCs w:val="22"/>
                <w:lang w:eastAsia="en-GB"/>
              </w:rPr>
              <w:t>4</w:t>
            </w:r>
            <w:r w:rsidRPr="00525FDB">
              <w:rPr>
                <w:rFonts w:ascii="Twinkl Cursive Unlooped Thin" w:eastAsia="Times New Roman" w:hAnsi="Twinkl Cursive Unlooped Thin" w:cs="Arial"/>
                <w:b/>
                <w:bCs/>
                <w:sz w:val="22"/>
                <w:szCs w:val="22"/>
                <w:vertAlign w:val="superscript"/>
                <w:lang w:eastAsia="en-GB"/>
              </w:rPr>
              <w:t>th</w:t>
            </w:r>
          </w:p>
          <w:p w14:paraId="3FA70C74" w14:textId="77777777" w:rsidR="00162266" w:rsidRPr="00525FDB" w:rsidRDefault="00525FDB" w:rsidP="00261F9A">
            <w:pPr>
              <w:jc w:val="center"/>
              <w:rPr>
                <w:rFonts w:ascii="Twinkl Cursive Unlooped Thin" w:eastAsia="Times New Roman" w:hAnsi="Twinkl Cursive Unlooped Thin" w:cs="Arial"/>
                <w:b/>
                <w:bCs/>
                <w:lang w:eastAsia="en-GB"/>
              </w:rPr>
            </w:pPr>
            <w:r w:rsidRPr="00525FDB">
              <w:rPr>
                <w:rFonts w:ascii="Twinkl Cursive Unlooped Thin" w:eastAsia="Times New Roman" w:hAnsi="Twinkl Cursive Unlooped Thin" w:cs="Arial"/>
                <w:b/>
                <w:bCs/>
                <w:sz w:val="22"/>
                <w:szCs w:val="22"/>
                <w:lang w:eastAsia="en-GB"/>
              </w:rPr>
              <w:t>May</w:t>
            </w:r>
          </w:p>
          <w:p w14:paraId="06958387" w14:textId="77777777" w:rsidR="00162266" w:rsidRPr="00525FDB" w:rsidRDefault="00162266" w:rsidP="00162266">
            <w:pPr>
              <w:jc w:val="center"/>
              <w:rPr>
                <w:rFonts w:ascii="Twinkl Cursive Unlooped Thin" w:eastAsia="Times New Roman" w:hAnsi="Twinkl Cursive Unlooped Thin" w:cs="Times New Roman"/>
                <w:b/>
                <w:bCs/>
                <w:lang w:eastAsia="en-GB"/>
              </w:rPr>
            </w:pP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0E398A0" w14:textId="77777777" w:rsidR="00162266" w:rsidRPr="00651F6E" w:rsidRDefault="00107CC5" w:rsidP="00261F9A">
            <w:pPr>
              <w:jc w:val="center"/>
              <w:rPr>
                <w:rFonts w:ascii="Twinkl Cursive Unlooped Thin" w:eastAsia="Times New Roman" w:hAnsi="Twinkl Cursive Unlooped Thin" w:cs="Arial"/>
                <w:lang w:eastAsia="en-GB"/>
              </w:rPr>
            </w:pPr>
            <w:r w:rsidRPr="00651F6E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>White Rose Maths</w:t>
            </w:r>
          </w:p>
          <w:p w14:paraId="26631003" w14:textId="77777777" w:rsidR="00651F6E" w:rsidRPr="00651F6E" w:rsidRDefault="00651F6E" w:rsidP="00261F9A">
            <w:pPr>
              <w:jc w:val="center"/>
              <w:rPr>
                <w:rFonts w:ascii="Twinkl Cursive Unlooped Thin" w:eastAsia="Times New Roman" w:hAnsi="Twinkl Cursive Unlooped Thin" w:cs="Arial"/>
                <w:sz w:val="16"/>
                <w:szCs w:val="16"/>
                <w:lang w:eastAsia="en-GB"/>
              </w:rPr>
            </w:pPr>
          </w:p>
          <w:p w14:paraId="416A0D6B" w14:textId="77777777" w:rsidR="00572C51" w:rsidRDefault="00F46C3E" w:rsidP="00261F9A">
            <w:pPr>
              <w:jc w:val="center"/>
            </w:pPr>
            <w:hyperlink r:id="rId6" w:history="1">
              <w:r w:rsidR="00572C51">
                <w:rPr>
                  <w:rStyle w:val="Hyperlink"/>
                  <w:rFonts w:ascii="Twinkl Cursive Unlooped Thin" w:eastAsia="Times New Roman" w:hAnsi="Twinkl Cursive Unlooped Thin" w:cs="Times New Roman"/>
                  <w:sz w:val="22"/>
                  <w:szCs w:val="22"/>
                  <w:lang w:eastAsia="en-GB"/>
                </w:rPr>
                <w:t>Year 2 Maths</w:t>
              </w:r>
            </w:hyperlink>
          </w:p>
          <w:p w14:paraId="1C91A2E8" w14:textId="77777777" w:rsidR="00651F6E" w:rsidRPr="00651F6E" w:rsidRDefault="00651F6E" w:rsidP="00261F9A">
            <w:pPr>
              <w:jc w:val="center"/>
              <w:rPr>
                <w:rFonts w:ascii="Twinkl Cursive Unlooped Thin" w:eastAsia="Times New Roman" w:hAnsi="Twinkl Cursive Unlooped Thin" w:cs="Arial"/>
                <w:lang w:eastAsia="en-GB"/>
              </w:rPr>
            </w:pPr>
            <w:r w:rsidRPr="00651F6E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 xml:space="preserve">Unit Fractions </w:t>
            </w:r>
          </w:p>
          <w:p w14:paraId="1A235A60" w14:textId="77777777" w:rsidR="00107CC5" w:rsidRDefault="00651F6E" w:rsidP="0053203A">
            <w:pPr>
              <w:jc w:val="center"/>
              <w:rPr>
                <w:rFonts w:ascii="Twinkl Cursive Unlooped Thin" w:eastAsia="Times New Roman" w:hAnsi="Twinkl Cursive Unlooped Thin" w:cs="Arial"/>
                <w:sz w:val="16"/>
                <w:szCs w:val="16"/>
                <w:lang w:eastAsia="en-GB"/>
              </w:rPr>
            </w:pPr>
            <w:r w:rsidRPr="00651F6E">
              <w:rPr>
                <w:rFonts w:ascii="Twinkl Cursive Unlooped Thin" w:eastAsia="Times New Roman" w:hAnsi="Twinkl Cursive Unlooped Thin" w:cs="Arial"/>
                <w:sz w:val="16"/>
                <w:szCs w:val="16"/>
                <w:lang w:eastAsia="en-GB"/>
              </w:rPr>
              <w:t>(Week 2, Lesson 3)</w:t>
            </w:r>
          </w:p>
          <w:p w14:paraId="594EE246" w14:textId="77777777" w:rsidR="0053203A" w:rsidRPr="0053203A" w:rsidRDefault="0053203A" w:rsidP="0053203A">
            <w:pPr>
              <w:jc w:val="center"/>
              <w:rPr>
                <w:rFonts w:ascii="Twinkl Cursive Unlooped Thin" w:eastAsia="Times New Roman" w:hAnsi="Twinkl Cursive Unlooped Thin" w:cs="Arial"/>
                <w:sz w:val="16"/>
                <w:szCs w:val="16"/>
                <w:lang w:eastAsia="en-GB"/>
              </w:rPr>
            </w:pPr>
          </w:p>
          <w:p w14:paraId="424B899F" w14:textId="77777777" w:rsidR="00572C51" w:rsidRDefault="00F46C3E" w:rsidP="00261F9A">
            <w:pPr>
              <w:jc w:val="center"/>
            </w:pPr>
            <w:hyperlink r:id="rId7" w:history="1">
              <w:r w:rsidR="00572C51">
                <w:rPr>
                  <w:rStyle w:val="Hyperlink"/>
                  <w:rFonts w:ascii="Twinkl Cursive Unlooped Thin" w:eastAsia="Times New Roman" w:hAnsi="Twinkl Cursive Unlooped Thin" w:cs="Times New Roman"/>
                  <w:sz w:val="22"/>
                  <w:szCs w:val="22"/>
                  <w:lang w:eastAsia="en-GB"/>
                </w:rPr>
                <w:t>Year 3 Maths</w:t>
              </w:r>
            </w:hyperlink>
          </w:p>
          <w:p w14:paraId="66EB6BB5" w14:textId="77777777" w:rsidR="00651F6E" w:rsidRPr="0053203A" w:rsidRDefault="0053203A" w:rsidP="00261F9A">
            <w:pPr>
              <w:jc w:val="center"/>
              <w:rPr>
                <w:rFonts w:ascii="Twinkl Cursive Unlooped Thin" w:eastAsia="Times New Roman" w:hAnsi="Twinkl Cursive Unlooped Thin" w:cs="Arial"/>
                <w:lang w:eastAsia="en-GB"/>
              </w:rPr>
            </w:pPr>
            <w:r w:rsidRPr="0053203A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>Equivalent Fractions 1</w:t>
            </w:r>
          </w:p>
          <w:p w14:paraId="708FDB83" w14:textId="77777777" w:rsidR="00107CC5" w:rsidRPr="00107CC5" w:rsidRDefault="0053203A" w:rsidP="0053203A">
            <w:pPr>
              <w:jc w:val="center"/>
              <w:rPr>
                <w:rFonts w:ascii="Twinkl Cursive Unlooped Thin" w:eastAsia="Times New Roman" w:hAnsi="Twinkl Cursive Unlooped Thin" w:cs="Arial"/>
                <w:highlight w:val="yellow"/>
                <w:lang w:eastAsia="en-GB"/>
              </w:rPr>
            </w:pPr>
            <w:r w:rsidRPr="0053203A">
              <w:rPr>
                <w:rFonts w:ascii="Twinkl Cursive Unlooped Thin" w:eastAsia="Times New Roman" w:hAnsi="Twinkl Cursive Unlooped Thin" w:cs="Arial"/>
                <w:sz w:val="16"/>
                <w:szCs w:val="16"/>
                <w:lang w:eastAsia="en-GB"/>
              </w:rPr>
              <w:t>(Week 2, Lesson</w:t>
            </w:r>
            <w:r>
              <w:rPr>
                <w:rFonts w:ascii="Twinkl Cursive Unlooped Thin" w:eastAsia="Times New Roman" w:hAnsi="Twinkl Cursive Unlooped Thin" w:cs="Arial"/>
                <w:sz w:val="16"/>
                <w:szCs w:val="16"/>
                <w:lang w:eastAsia="en-GB"/>
              </w:rPr>
              <w:t xml:space="preserve"> 5</w:t>
            </w:r>
            <w:r w:rsidRPr="0053203A">
              <w:rPr>
                <w:rFonts w:ascii="Twinkl Cursive Unlooped Thin" w:eastAsia="Times New Roman" w:hAnsi="Twinkl Cursive Unlooped Thin" w:cs="Arial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9E52BD8" w14:textId="77777777" w:rsidR="00162266" w:rsidRPr="00203333" w:rsidRDefault="00474E09" w:rsidP="00261F9A">
            <w:pPr>
              <w:jc w:val="center"/>
              <w:rPr>
                <w:rFonts w:ascii="Twinkl Cursive Unlooped Thin" w:eastAsia="Times New Roman" w:hAnsi="Twinkl Cursive Unlooped Thin" w:cs="Arial"/>
                <w:lang w:eastAsia="en-GB"/>
              </w:rPr>
            </w:pPr>
            <w:r w:rsidRPr="00203333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>Writing task 7:</w:t>
            </w:r>
          </w:p>
          <w:p w14:paraId="47CFF607" w14:textId="77777777" w:rsidR="00474E09" w:rsidRPr="00203333" w:rsidRDefault="00474E09" w:rsidP="00261F9A">
            <w:pPr>
              <w:jc w:val="center"/>
              <w:rPr>
                <w:rFonts w:ascii="Twinkl Cursive Unlooped Thin" w:eastAsia="Times New Roman" w:hAnsi="Twinkl Cursive Unlooped Thin" w:cs="Arial"/>
                <w:lang w:eastAsia="en-GB"/>
              </w:rPr>
            </w:pPr>
            <w:r w:rsidRPr="00203333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>Animal story</w:t>
            </w:r>
          </w:p>
          <w:p w14:paraId="101E4E5A" w14:textId="77777777" w:rsidR="00474E09" w:rsidRPr="00203333" w:rsidRDefault="00474E09" w:rsidP="00E02AED">
            <w:pPr>
              <w:jc w:val="center"/>
              <w:rPr>
                <w:rFonts w:ascii="Twinkl Cursive Unlooped Thin" w:eastAsia="Times New Roman" w:hAnsi="Twinkl Cursive Unlooped Thin" w:cs="Arial"/>
                <w:lang w:eastAsia="en-GB"/>
              </w:rPr>
            </w:pPr>
            <w:r w:rsidRPr="00203333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>(</w:t>
            </w:r>
            <w:r w:rsidR="00221B9E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 xml:space="preserve">plan using the </w:t>
            </w:r>
            <w:r w:rsidR="00E02AED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 xml:space="preserve">story mountain &amp; </w:t>
            </w:r>
            <w:r w:rsidR="00221B9E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 xml:space="preserve">then write your </w:t>
            </w:r>
            <w:r w:rsidRPr="00203333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>opening)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5B08412" w14:textId="3920B043" w:rsidR="00162266" w:rsidRPr="00F3152D" w:rsidRDefault="000B5CD4" w:rsidP="00261F9A">
            <w:pPr>
              <w:jc w:val="center"/>
              <w:rPr>
                <w:rFonts w:ascii="Twinkl Cursive Unlooped Thin" w:eastAsia="Times New Roman" w:hAnsi="Twinkl Cursive Unlooped Thin" w:cs="Times New Roman"/>
                <w:lang w:eastAsia="en-GB"/>
              </w:rPr>
            </w:pPr>
            <w:hyperlink r:id="rId8" w:history="1">
              <w:r w:rsidR="00107CC5" w:rsidRPr="000B5CD4">
                <w:rPr>
                  <w:rStyle w:val="Hyperlink"/>
                  <w:rFonts w:ascii="Twinkl Cursive Unlooped Thin" w:eastAsia="Times New Roman" w:hAnsi="Twinkl Cursive Unlooped Thin" w:cs="Times New Roman"/>
                  <w:sz w:val="22"/>
                  <w:szCs w:val="22"/>
                  <w:lang w:eastAsia="en-GB"/>
                </w:rPr>
                <w:t>Spelling Frame</w:t>
              </w:r>
            </w:hyperlink>
            <w:r w:rsidR="00336C1C" w:rsidRPr="00F3152D">
              <w:rPr>
                <w:rFonts w:ascii="Twinkl Cursive Unlooped Thin" w:eastAsia="Times New Roman" w:hAnsi="Twinkl Cursive Unlooped Thin" w:cs="Times New Roman"/>
                <w:sz w:val="22"/>
                <w:szCs w:val="22"/>
                <w:lang w:eastAsia="en-GB"/>
              </w:rPr>
              <w:t>*</w:t>
            </w:r>
          </w:p>
          <w:p w14:paraId="0FC79B48" w14:textId="77777777" w:rsidR="001F4B3C" w:rsidRDefault="001F4B3C" w:rsidP="001F4B3C">
            <w:pPr>
              <w:jc w:val="center"/>
              <w:rPr>
                <w:sz w:val="16"/>
                <w:szCs w:val="16"/>
              </w:rPr>
            </w:pPr>
          </w:p>
          <w:p w14:paraId="779CCCA1" w14:textId="77777777" w:rsidR="001F4B3C" w:rsidRPr="001F4B3C" w:rsidRDefault="00F46C3E" w:rsidP="001F4B3C">
            <w:pPr>
              <w:jc w:val="center"/>
              <w:rPr>
                <w:rFonts w:ascii="Twinkl Cursive Unlooped Thin" w:hAnsi="Twinkl Cursive Unlooped Thin"/>
                <w:sz w:val="16"/>
                <w:szCs w:val="16"/>
              </w:rPr>
            </w:pPr>
            <w:hyperlink r:id="rId9" w:history="1">
              <w:r w:rsidR="001F4B3C" w:rsidRPr="001F4B3C">
                <w:rPr>
                  <w:rStyle w:val="Hyperlink"/>
                  <w:rFonts w:ascii="Twinkl Cursive Unlooped Thin" w:hAnsi="Twinkl Cursive Unlooped Thin"/>
                  <w:sz w:val="16"/>
                  <w:szCs w:val="16"/>
                </w:rPr>
                <w:t>The /l/ sound spelt –el at the end of words</w:t>
              </w:r>
            </w:hyperlink>
          </w:p>
          <w:p w14:paraId="55633486" w14:textId="77777777" w:rsidR="00151AF9" w:rsidRPr="00F3152D" w:rsidRDefault="001F4B3C" w:rsidP="001F4B3C">
            <w:pPr>
              <w:jc w:val="center"/>
              <w:rPr>
                <w:rFonts w:ascii="Twinkl Cursive Unlooped Thin" w:eastAsia="Times New Roman" w:hAnsi="Twinkl Cursive Unlooped Thin" w:cs="Times New Roman"/>
                <w:sz w:val="16"/>
                <w:szCs w:val="16"/>
                <w:lang w:eastAsia="en-GB"/>
              </w:rPr>
            </w:pPr>
            <w:r w:rsidRPr="00F3152D">
              <w:rPr>
                <w:rFonts w:ascii="Twinkl Cursive Unlooped Thin" w:eastAsia="Times New Roman" w:hAnsi="Twinkl Cursive Unlooped Thin" w:cs="Times New Roman"/>
                <w:sz w:val="16"/>
                <w:szCs w:val="16"/>
                <w:lang w:eastAsia="en-GB"/>
              </w:rPr>
              <w:t xml:space="preserve"> </w:t>
            </w:r>
            <w:r w:rsidR="00151AF9" w:rsidRPr="00F3152D">
              <w:rPr>
                <w:rFonts w:ascii="Twinkl Cursive Unlooped Thin" w:eastAsia="Times New Roman" w:hAnsi="Twinkl Cursive Unlooped Thin" w:cs="Times New Roman"/>
                <w:sz w:val="16"/>
                <w:szCs w:val="16"/>
                <w:lang w:eastAsia="en-GB"/>
              </w:rPr>
              <w:t>(Miss Booth’s group)</w:t>
            </w:r>
          </w:p>
          <w:p w14:paraId="59E2D238" w14:textId="77777777" w:rsidR="00151AF9" w:rsidRPr="00F3152D" w:rsidRDefault="00151AF9" w:rsidP="00261F9A">
            <w:pPr>
              <w:jc w:val="center"/>
              <w:rPr>
                <w:rFonts w:ascii="Twinkl Cursive Unlooped Thin" w:eastAsia="Times New Roman" w:hAnsi="Twinkl Cursive Unlooped Thin" w:cs="Times New Roman"/>
                <w:sz w:val="16"/>
                <w:szCs w:val="16"/>
                <w:lang w:eastAsia="en-GB"/>
              </w:rPr>
            </w:pPr>
          </w:p>
          <w:p w14:paraId="6DA78A81" w14:textId="77777777" w:rsidR="001F4B3C" w:rsidRPr="001F4B3C" w:rsidRDefault="00F46C3E" w:rsidP="001F4B3C">
            <w:pPr>
              <w:jc w:val="center"/>
              <w:rPr>
                <w:rFonts w:ascii="Twinkl Cursive Unlooped Thin" w:eastAsia="Times New Roman" w:hAnsi="Twinkl Cursive Unlooped Thin" w:cs="Times New Roman"/>
                <w:sz w:val="16"/>
                <w:szCs w:val="16"/>
                <w:lang w:eastAsia="en-GB"/>
              </w:rPr>
            </w:pPr>
            <w:hyperlink r:id="rId10" w:history="1">
              <w:r w:rsidR="001F4B3C" w:rsidRPr="001F4B3C">
                <w:rPr>
                  <w:rStyle w:val="Hyperlink"/>
                  <w:rFonts w:ascii="Twinkl Cursive Unlooped Thin" w:eastAsia="Times New Roman" w:hAnsi="Twinkl Cursive Unlooped Thin" w:cs="Times New Roman"/>
                  <w:sz w:val="16"/>
                  <w:szCs w:val="16"/>
                  <w:lang w:eastAsia="en-GB"/>
                </w:rPr>
                <w:t>Homophones and near-homophones</w:t>
              </w:r>
            </w:hyperlink>
          </w:p>
          <w:p w14:paraId="4F7960BD" w14:textId="77777777" w:rsidR="00107CC5" w:rsidRPr="00A923C7" w:rsidRDefault="00151AF9" w:rsidP="001F4B3C">
            <w:pPr>
              <w:jc w:val="center"/>
              <w:rPr>
                <w:rFonts w:ascii="Twinkl Cursive Unlooped Thin" w:eastAsia="Times New Roman" w:hAnsi="Twinkl Cursive Unlooped Thin" w:cs="Times New Roman"/>
                <w:sz w:val="16"/>
                <w:szCs w:val="16"/>
                <w:lang w:eastAsia="en-GB"/>
              </w:rPr>
            </w:pPr>
            <w:r w:rsidRPr="00F3152D">
              <w:rPr>
                <w:rFonts w:ascii="Twinkl Cursive Unlooped Thin" w:eastAsia="Times New Roman" w:hAnsi="Twinkl Cursive Unlooped Thin" w:cs="Times New Roman"/>
                <w:sz w:val="16"/>
                <w:szCs w:val="16"/>
                <w:lang w:eastAsia="en-GB"/>
              </w:rPr>
              <w:t>(Mrs Lerescu’s group)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7E80FF75" w14:textId="77777777" w:rsidR="00474E09" w:rsidRPr="00474E09" w:rsidRDefault="00474E09" w:rsidP="00261F9A">
            <w:pPr>
              <w:jc w:val="center"/>
              <w:rPr>
                <w:rFonts w:ascii="Twinkl Cursive Unlooped Thin" w:eastAsia="Times New Roman" w:hAnsi="Twinkl Cursive Unlooped Thin" w:cs="Times New Roman"/>
                <w:lang w:eastAsia="en-GB"/>
              </w:rPr>
            </w:pPr>
            <w:r w:rsidRPr="00474E09">
              <w:rPr>
                <w:rFonts w:ascii="Twinkl Cursive Unlooped Thin" w:eastAsia="Times New Roman" w:hAnsi="Twinkl Cursive Unlooped Thin" w:cs="Times New Roman"/>
                <w:sz w:val="22"/>
                <w:szCs w:val="22"/>
                <w:lang w:eastAsia="en-GB"/>
              </w:rPr>
              <w:t>Doodle</w:t>
            </w:r>
          </w:p>
          <w:p w14:paraId="35D532AD" w14:textId="77777777" w:rsidR="00162266" w:rsidRPr="00474E09" w:rsidRDefault="00474E09" w:rsidP="00261F9A">
            <w:pPr>
              <w:jc w:val="center"/>
              <w:rPr>
                <w:rFonts w:ascii="Twinkl Cursive Unlooped Thin" w:eastAsia="Times New Roman" w:hAnsi="Twinkl Cursive Unlooped Thin" w:cs="Times New Roman"/>
                <w:lang w:eastAsia="en-GB"/>
              </w:rPr>
            </w:pPr>
            <w:r w:rsidRPr="00474E09">
              <w:rPr>
                <w:rFonts w:ascii="Twinkl Cursive Unlooped Thin" w:eastAsia="Times New Roman" w:hAnsi="Twinkl Cursive Unlooped Thin" w:cs="Times New Roman"/>
                <w:sz w:val="22"/>
                <w:szCs w:val="22"/>
                <w:lang w:eastAsia="en-GB"/>
              </w:rPr>
              <w:t>Maths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4F05E466" w14:textId="77777777" w:rsidR="00162266" w:rsidRPr="00474E09" w:rsidRDefault="00474E09" w:rsidP="00261F9A">
            <w:pPr>
              <w:jc w:val="center"/>
              <w:rPr>
                <w:rFonts w:ascii="Twinkl Cursive Unlooped Thin" w:eastAsia="Times New Roman" w:hAnsi="Twinkl Cursive Unlooped Thin" w:cs="Times New Roman"/>
                <w:lang w:eastAsia="en-GB"/>
              </w:rPr>
            </w:pPr>
            <w:r w:rsidRPr="00474E09">
              <w:rPr>
                <w:rFonts w:ascii="Twinkl Cursive Unlooped Thin" w:eastAsia="Times New Roman" w:hAnsi="Twinkl Cursive Unlooped Thin" w:cs="Times New Roman"/>
                <w:sz w:val="22"/>
                <w:szCs w:val="22"/>
                <w:lang w:eastAsia="en-GB"/>
              </w:rPr>
              <w:t>Read a poem to a grown up</w:t>
            </w:r>
          </w:p>
        </w:tc>
      </w:tr>
      <w:tr w:rsidR="00162266" w:rsidRPr="00E357D0" w14:paraId="1D92066A" w14:textId="77777777" w:rsidTr="0053203A">
        <w:trPr>
          <w:tblCellSpacing w:w="10" w:type="dxa"/>
          <w:jc w:val="center"/>
        </w:trPr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CCE4" w:themeFill="accent1" w:themeFillTint="66"/>
            <w:vAlign w:val="center"/>
            <w:hideMark/>
          </w:tcPr>
          <w:p w14:paraId="2264A0FF" w14:textId="77777777" w:rsidR="00162266" w:rsidRPr="00525FDB" w:rsidRDefault="00162266" w:rsidP="00261F9A">
            <w:pPr>
              <w:jc w:val="center"/>
              <w:rPr>
                <w:rFonts w:ascii="Twinkl Cursive Unlooped Thin" w:eastAsia="Times New Roman" w:hAnsi="Twinkl Cursive Unlooped Thin" w:cs="Arial"/>
                <w:b/>
                <w:bCs/>
                <w:lang w:eastAsia="en-GB"/>
              </w:rPr>
            </w:pPr>
          </w:p>
          <w:p w14:paraId="09810DCA" w14:textId="77777777" w:rsidR="00162266" w:rsidRPr="00525FDB" w:rsidRDefault="00162266" w:rsidP="00261F9A">
            <w:pPr>
              <w:jc w:val="center"/>
              <w:rPr>
                <w:rFonts w:ascii="Twinkl Cursive Unlooped Thin" w:eastAsia="Times New Roman" w:hAnsi="Twinkl Cursive Unlooped Thin" w:cs="Arial"/>
                <w:b/>
                <w:bCs/>
                <w:lang w:eastAsia="en-GB"/>
              </w:rPr>
            </w:pPr>
            <w:r w:rsidRPr="00525FDB">
              <w:rPr>
                <w:rFonts w:ascii="Twinkl Cursive Unlooped Thin" w:eastAsia="Times New Roman" w:hAnsi="Twinkl Cursive Unlooped Thin" w:cs="Arial"/>
                <w:b/>
                <w:bCs/>
                <w:sz w:val="22"/>
                <w:szCs w:val="22"/>
                <w:lang w:eastAsia="en-GB"/>
              </w:rPr>
              <w:t>Tuesday</w:t>
            </w:r>
          </w:p>
          <w:p w14:paraId="36FAA5DF" w14:textId="77777777" w:rsidR="00525FDB" w:rsidRPr="00525FDB" w:rsidRDefault="00525FDB" w:rsidP="00261F9A">
            <w:pPr>
              <w:jc w:val="center"/>
              <w:rPr>
                <w:rFonts w:ascii="Twinkl Cursive Unlooped Thin" w:eastAsia="Times New Roman" w:hAnsi="Twinkl Cursive Unlooped Thin" w:cs="Arial"/>
                <w:b/>
                <w:bCs/>
                <w:lang w:eastAsia="en-GB"/>
              </w:rPr>
            </w:pPr>
            <w:r w:rsidRPr="00525FDB">
              <w:rPr>
                <w:rFonts w:ascii="Twinkl Cursive Unlooped Thin" w:eastAsia="Times New Roman" w:hAnsi="Twinkl Cursive Unlooped Thin" w:cs="Arial"/>
                <w:b/>
                <w:bCs/>
                <w:sz w:val="22"/>
                <w:szCs w:val="22"/>
                <w:lang w:eastAsia="en-GB"/>
              </w:rPr>
              <w:t>5</w:t>
            </w:r>
            <w:r w:rsidRPr="00525FDB">
              <w:rPr>
                <w:rFonts w:ascii="Twinkl Cursive Unlooped Thin" w:eastAsia="Times New Roman" w:hAnsi="Twinkl Cursive Unlooped Thin" w:cs="Arial"/>
                <w:b/>
                <w:bCs/>
                <w:sz w:val="22"/>
                <w:szCs w:val="22"/>
                <w:vertAlign w:val="superscript"/>
                <w:lang w:eastAsia="en-GB"/>
              </w:rPr>
              <w:t>th</w:t>
            </w:r>
            <w:r w:rsidRPr="00525FDB">
              <w:rPr>
                <w:rFonts w:ascii="Twinkl Cursive Unlooped Thin" w:eastAsia="Times New Roman" w:hAnsi="Twinkl Cursive Unlooped Thin" w:cs="Arial"/>
                <w:b/>
                <w:bCs/>
                <w:sz w:val="22"/>
                <w:szCs w:val="22"/>
                <w:lang w:eastAsia="en-GB"/>
              </w:rPr>
              <w:t xml:space="preserve"> </w:t>
            </w:r>
          </w:p>
          <w:p w14:paraId="48BA2B49" w14:textId="77777777" w:rsidR="00162266" w:rsidRPr="00525FDB" w:rsidRDefault="00525FDB" w:rsidP="00261F9A">
            <w:pPr>
              <w:jc w:val="center"/>
              <w:rPr>
                <w:rFonts w:ascii="Twinkl Cursive Unlooped Thin" w:eastAsia="Times New Roman" w:hAnsi="Twinkl Cursive Unlooped Thin" w:cs="Arial"/>
                <w:b/>
                <w:bCs/>
                <w:lang w:eastAsia="en-GB"/>
              </w:rPr>
            </w:pPr>
            <w:r w:rsidRPr="00525FDB">
              <w:rPr>
                <w:rFonts w:ascii="Twinkl Cursive Unlooped Thin" w:eastAsia="Times New Roman" w:hAnsi="Twinkl Cursive Unlooped Thin" w:cs="Arial"/>
                <w:b/>
                <w:bCs/>
                <w:sz w:val="22"/>
                <w:szCs w:val="22"/>
                <w:lang w:eastAsia="en-GB"/>
              </w:rPr>
              <w:t>May</w:t>
            </w:r>
          </w:p>
          <w:p w14:paraId="291B701B" w14:textId="77777777" w:rsidR="00162266" w:rsidRPr="00525FDB" w:rsidRDefault="00162266" w:rsidP="00162266">
            <w:pPr>
              <w:jc w:val="center"/>
              <w:rPr>
                <w:rFonts w:ascii="Twinkl Cursive Unlooped Thin" w:eastAsia="Times New Roman" w:hAnsi="Twinkl Cursive Unlooped Thin" w:cs="Arial"/>
                <w:b/>
                <w:bCs/>
                <w:lang w:eastAsia="en-GB"/>
              </w:rPr>
            </w:pP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1CA87475" w14:textId="77777777" w:rsidR="00651F6E" w:rsidRPr="00651F6E" w:rsidRDefault="00651F6E" w:rsidP="00651F6E">
            <w:pPr>
              <w:jc w:val="center"/>
              <w:rPr>
                <w:rFonts w:ascii="Twinkl Cursive Unlooped Thin" w:eastAsia="Times New Roman" w:hAnsi="Twinkl Cursive Unlooped Thin" w:cs="Arial"/>
                <w:lang w:eastAsia="en-GB"/>
              </w:rPr>
            </w:pPr>
            <w:r w:rsidRPr="00651F6E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>White Rose Maths</w:t>
            </w:r>
          </w:p>
          <w:p w14:paraId="05886C46" w14:textId="77777777" w:rsidR="00651F6E" w:rsidRPr="00651F6E" w:rsidRDefault="00651F6E" w:rsidP="00651F6E">
            <w:pPr>
              <w:jc w:val="center"/>
              <w:rPr>
                <w:rFonts w:ascii="Twinkl Cursive Unlooped Thin" w:eastAsia="Times New Roman" w:hAnsi="Twinkl Cursive Unlooped Thin" w:cs="Arial"/>
                <w:sz w:val="16"/>
                <w:szCs w:val="16"/>
                <w:lang w:eastAsia="en-GB"/>
              </w:rPr>
            </w:pPr>
          </w:p>
          <w:p w14:paraId="5DAE5CA5" w14:textId="77777777" w:rsidR="00572C51" w:rsidRDefault="00F46C3E" w:rsidP="00572C51">
            <w:pPr>
              <w:jc w:val="center"/>
            </w:pPr>
            <w:hyperlink r:id="rId11" w:history="1">
              <w:r w:rsidR="00572C51">
                <w:rPr>
                  <w:rStyle w:val="Hyperlink"/>
                  <w:rFonts w:ascii="Twinkl Cursive Unlooped Thin" w:eastAsia="Times New Roman" w:hAnsi="Twinkl Cursive Unlooped Thin" w:cs="Times New Roman"/>
                  <w:sz w:val="22"/>
                  <w:szCs w:val="22"/>
                  <w:lang w:eastAsia="en-GB"/>
                </w:rPr>
                <w:t>Year 2 Maths</w:t>
              </w:r>
            </w:hyperlink>
          </w:p>
          <w:p w14:paraId="05250E05" w14:textId="77777777" w:rsidR="00651F6E" w:rsidRPr="00651F6E" w:rsidRDefault="00651F6E" w:rsidP="00651F6E">
            <w:pPr>
              <w:jc w:val="center"/>
              <w:rPr>
                <w:rFonts w:ascii="Twinkl Cursive Unlooped Thin" w:eastAsia="Times New Roman" w:hAnsi="Twinkl Cursive Unlooped Thin" w:cs="Arial"/>
                <w:lang w:eastAsia="en-GB"/>
              </w:rPr>
            </w:pPr>
            <w:r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>Non-U</w:t>
            </w:r>
            <w:r w:rsidRPr="00651F6E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 xml:space="preserve">nit Fractions </w:t>
            </w:r>
          </w:p>
          <w:p w14:paraId="799794C1" w14:textId="77777777" w:rsidR="00107CC5" w:rsidRDefault="00651F6E" w:rsidP="0053203A">
            <w:pPr>
              <w:jc w:val="center"/>
              <w:rPr>
                <w:rFonts w:ascii="Twinkl Cursive Unlooped Thin" w:eastAsia="Times New Roman" w:hAnsi="Twinkl Cursive Unlooped Thin" w:cs="Arial"/>
                <w:sz w:val="16"/>
                <w:szCs w:val="16"/>
                <w:lang w:eastAsia="en-GB"/>
              </w:rPr>
            </w:pPr>
            <w:r w:rsidRPr="00651F6E">
              <w:rPr>
                <w:rFonts w:ascii="Twinkl Cursive Unlooped Thin" w:eastAsia="Times New Roman" w:hAnsi="Twinkl Cursive Unlooped Thin" w:cs="Arial"/>
                <w:sz w:val="16"/>
                <w:szCs w:val="16"/>
                <w:lang w:eastAsia="en-GB"/>
              </w:rPr>
              <w:t xml:space="preserve">(Week 2, Lesson </w:t>
            </w:r>
            <w:r>
              <w:rPr>
                <w:rFonts w:ascii="Twinkl Cursive Unlooped Thin" w:eastAsia="Times New Roman" w:hAnsi="Twinkl Cursive Unlooped Thin" w:cs="Arial"/>
                <w:sz w:val="16"/>
                <w:szCs w:val="16"/>
                <w:lang w:eastAsia="en-GB"/>
              </w:rPr>
              <w:t>4</w:t>
            </w:r>
            <w:r w:rsidRPr="00651F6E">
              <w:rPr>
                <w:rFonts w:ascii="Twinkl Cursive Unlooped Thin" w:eastAsia="Times New Roman" w:hAnsi="Twinkl Cursive Unlooped Thin" w:cs="Arial"/>
                <w:sz w:val="16"/>
                <w:szCs w:val="16"/>
                <w:lang w:eastAsia="en-GB"/>
              </w:rPr>
              <w:t>)</w:t>
            </w:r>
          </w:p>
          <w:p w14:paraId="4732A022" w14:textId="77777777" w:rsidR="0053203A" w:rsidRDefault="0053203A" w:rsidP="0053203A">
            <w:pPr>
              <w:jc w:val="center"/>
              <w:rPr>
                <w:rFonts w:ascii="Twinkl Cursive Unlooped Thin" w:eastAsia="Times New Roman" w:hAnsi="Twinkl Cursive Unlooped Thin" w:cs="Arial"/>
                <w:sz w:val="16"/>
                <w:szCs w:val="16"/>
                <w:lang w:eastAsia="en-GB"/>
              </w:rPr>
            </w:pPr>
          </w:p>
          <w:p w14:paraId="7C36011B" w14:textId="77777777" w:rsidR="00572C51" w:rsidRDefault="00F46C3E" w:rsidP="0053203A">
            <w:pPr>
              <w:jc w:val="center"/>
            </w:pPr>
            <w:hyperlink r:id="rId12" w:history="1">
              <w:r w:rsidR="00572C51">
                <w:rPr>
                  <w:rStyle w:val="Hyperlink"/>
                  <w:rFonts w:ascii="Twinkl Cursive Unlooped Thin" w:eastAsia="Times New Roman" w:hAnsi="Twinkl Cursive Unlooped Thin" w:cs="Times New Roman"/>
                  <w:sz w:val="22"/>
                  <w:szCs w:val="22"/>
                  <w:lang w:eastAsia="en-GB"/>
                </w:rPr>
                <w:t>Year 3 Maths</w:t>
              </w:r>
            </w:hyperlink>
          </w:p>
          <w:p w14:paraId="3ED550F6" w14:textId="77777777" w:rsidR="0053203A" w:rsidRPr="0053203A" w:rsidRDefault="0053203A" w:rsidP="0053203A">
            <w:pPr>
              <w:jc w:val="center"/>
              <w:rPr>
                <w:rFonts w:ascii="Twinkl Cursive Unlooped Thin" w:eastAsia="Times New Roman" w:hAnsi="Twinkl Cursive Unlooped Thin" w:cs="Arial"/>
                <w:lang w:eastAsia="en-GB"/>
              </w:rPr>
            </w:pPr>
            <w:r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>Equivalent Fractions 2</w:t>
            </w:r>
          </w:p>
          <w:p w14:paraId="188FB36E" w14:textId="77777777" w:rsidR="0053203A" w:rsidRPr="0053203A" w:rsidRDefault="0053203A" w:rsidP="0053203A">
            <w:pPr>
              <w:jc w:val="center"/>
              <w:rPr>
                <w:rFonts w:ascii="Twinkl Cursive Unlooped Thin" w:eastAsia="Times New Roman" w:hAnsi="Twinkl Cursive Unlooped Thin" w:cs="Arial"/>
                <w:sz w:val="16"/>
                <w:szCs w:val="16"/>
                <w:lang w:eastAsia="en-GB"/>
              </w:rPr>
            </w:pPr>
            <w:r w:rsidRPr="0053203A">
              <w:rPr>
                <w:rFonts w:ascii="Twinkl Cursive Unlooped Thin" w:eastAsia="Times New Roman" w:hAnsi="Twinkl Cursive Unlooped Thin" w:cs="Arial"/>
                <w:sz w:val="16"/>
                <w:szCs w:val="16"/>
                <w:lang w:eastAsia="en-GB"/>
              </w:rPr>
              <w:t>(</w:t>
            </w:r>
            <w:r>
              <w:rPr>
                <w:rFonts w:ascii="Twinkl Cursive Unlooped Thin" w:eastAsia="Times New Roman" w:hAnsi="Twinkl Cursive Unlooped Thin" w:cs="Arial"/>
                <w:sz w:val="16"/>
                <w:szCs w:val="16"/>
                <w:lang w:eastAsia="en-GB"/>
              </w:rPr>
              <w:t>Summer Week 1</w:t>
            </w:r>
            <w:r w:rsidRPr="0053203A">
              <w:rPr>
                <w:rFonts w:ascii="Twinkl Cursive Unlooped Thin" w:eastAsia="Times New Roman" w:hAnsi="Twinkl Cursive Unlooped Thin" w:cs="Arial"/>
                <w:sz w:val="16"/>
                <w:szCs w:val="16"/>
                <w:lang w:eastAsia="en-GB"/>
              </w:rPr>
              <w:t>, Lesson</w:t>
            </w:r>
            <w:r>
              <w:rPr>
                <w:rFonts w:ascii="Twinkl Cursive Unlooped Thin" w:eastAsia="Times New Roman" w:hAnsi="Twinkl Cursive Unlooped Thin" w:cs="Arial"/>
                <w:sz w:val="16"/>
                <w:szCs w:val="16"/>
                <w:lang w:eastAsia="en-GB"/>
              </w:rPr>
              <w:t xml:space="preserve"> 1</w:t>
            </w:r>
            <w:r w:rsidRPr="0053203A">
              <w:rPr>
                <w:rFonts w:ascii="Twinkl Cursive Unlooped Thin" w:eastAsia="Times New Roman" w:hAnsi="Twinkl Cursive Unlooped Thin" w:cs="Arial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5BE33011" w14:textId="77777777" w:rsidR="00474E09" w:rsidRPr="00203333" w:rsidRDefault="00474E09" w:rsidP="00474E09">
            <w:pPr>
              <w:jc w:val="center"/>
              <w:rPr>
                <w:rFonts w:ascii="Twinkl Cursive Unlooped Thin" w:eastAsia="Times New Roman" w:hAnsi="Twinkl Cursive Unlooped Thin" w:cs="Arial"/>
                <w:lang w:eastAsia="en-GB"/>
              </w:rPr>
            </w:pPr>
            <w:r w:rsidRPr="00203333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>Writing task 7:</w:t>
            </w:r>
          </w:p>
          <w:p w14:paraId="35B7E35A" w14:textId="77777777" w:rsidR="00474E09" w:rsidRPr="00203333" w:rsidRDefault="00474E09" w:rsidP="00474E09">
            <w:pPr>
              <w:jc w:val="center"/>
              <w:rPr>
                <w:rFonts w:ascii="Twinkl Cursive Unlooped Thin" w:eastAsia="Times New Roman" w:hAnsi="Twinkl Cursive Unlooped Thin" w:cs="Arial"/>
                <w:lang w:eastAsia="en-GB"/>
              </w:rPr>
            </w:pPr>
            <w:r w:rsidRPr="00203333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>Animal story</w:t>
            </w:r>
          </w:p>
          <w:p w14:paraId="6A99D21A" w14:textId="77777777" w:rsidR="00162266" w:rsidRPr="00203333" w:rsidRDefault="00474E09" w:rsidP="00474E09">
            <w:pPr>
              <w:jc w:val="center"/>
              <w:rPr>
                <w:rFonts w:ascii="Twinkl Cursive Unlooped Thin" w:eastAsia="Times New Roman" w:hAnsi="Twinkl Cursive Unlooped Thin" w:cs="Arial"/>
                <w:lang w:eastAsia="en-GB"/>
              </w:rPr>
            </w:pPr>
            <w:r w:rsidRPr="00203333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>(</w:t>
            </w:r>
            <w:r w:rsidR="00221B9E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 xml:space="preserve">write your </w:t>
            </w:r>
            <w:r w:rsidR="00E02AED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 xml:space="preserve">build up &amp; </w:t>
            </w:r>
            <w:r w:rsidRPr="00203333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>problem)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A1E2A8E" w14:textId="4DBD41DD" w:rsidR="001F4B3C" w:rsidRPr="00F3152D" w:rsidRDefault="000B5CD4" w:rsidP="001F4B3C">
            <w:pPr>
              <w:jc w:val="center"/>
              <w:rPr>
                <w:rFonts w:ascii="Twinkl Cursive Unlooped Thin" w:eastAsia="Times New Roman" w:hAnsi="Twinkl Cursive Unlooped Thin" w:cs="Times New Roman"/>
                <w:lang w:eastAsia="en-GB"/>
              </w:rPr>
            </w:pPr>
            <w:hyperlink r:id="rId13" w:history="1">
              <w:r w:rsidRPr="000B5CD4">
                <w:rPr>
                  <w:rStyle w:val="Hyperlink"/>
                  <w:rFonts w:ascii="Twinkl Cursive Unlooped Thin" w:eastAsia="Times New Roman" w:hAnsi="Twinkl Cursive Unlooped Thin" w:cs="Times New Roman"/>
                  <w:sz w:val="22"/>
                  <w:szCs w:val="22"/>
                  <w:lang w:eastAsia="en-GB"/>
                </w:rPr>
                <w:t>Spelling Frame</w:t>
              </w:r>
            </w:hyperlink>
            <w:r w:rsidR="001F4B3C" w:rsidRPr="00F3152D">
              <w:rPr>
                <w:rFonts w:ascii="Twinkl Cursive Unlooped Thin" w:eastAsia="Times New Roman" w:hAnsi="Twinkl Cursive Unlooped Thin" w:cs="Times New Roman"/>
                <w:sz w:val="22"/>
                <w:szCs w:val="22"/>
                <w:lang w:eastAsia="en-GB"/>
              </w:rPr>
              <w:t>*</w:t>
            </w:r>
          </w:p>
          <w:p w14:paraId="62534DC5" w14:textId="77777777" w:rsidR="001F4B3C" w:rsidRDefault="001F4B3C" w:rsidP="001F4B3C">
            <w:pPr>
              <w:jc w:val="center"/>
              <w:rPr>
                <w:sz w:val="16"/>
                <w:szCs w:val="16"/>
              </w:rPr>
            </w:pPr>
          </w:p>
          <w:p w14:paraId="30DB63A5" w14:textId="77777777" w:rsidR="001F4B3C" w:rsidRPr="001F4B3C" w:rsidRDefault="00F46C3E" w:rsidP="001F4B3C">
            <w:pPr>
              <w:jc w:val="center"/>
              <w:rPr>
                <w:rFonts w:ascii="Twinkl Cursive Unlooped Thin" w:hAnsi="Twinkl Cursive Unlooped Thin"/>
                <w:sz w:val="16"/>
                <w:szCs w:val="16"/>
              </w:rPr>
            </w:pPr>
            <w:hyperlink r:id="rId14" w:history="1">
              <w:r w:rsidR="001F4B3C" w:rsidRPr="001F4B3C">
                <w:rPr>
                  <w:rStyle w:val="Hyperlink"/>
                  <w:rFonts w:ascii="Twinkl Cursive Unlooped Thin" w:hAnsi="Twinkl Cursive Unlooped Thin"/>
                  <w:sz w:val="16"/>
                  <w:szCs w:val="16"/>
                </w:rPr>
                <w:t>The /l/ sound spelt –el at the end of words</w:t>
              </w:r>
            </w:hyperlink>
          </w:p>
          <w:p w14:paraId="6B8A8C0D" w14:textId="77777777" w:rsidR="001F4B3C" w:rsidRPr="00F3152D" w:rsidRDefault="001F4B3C" w:rsidP="001F4B3C">
            <w:pPr>
              <w:jc w:val="center"/>
              <w:rPr>
                <w:rFonts w:ascii="Twinkl Cursive Unlooped Thin" w:eastAsia="Times New Roman" w:hAnsi="Twinkl Cursive Unlooped Thin" w:cs="Times New Roman"/>
                <w:sz w:val="16"/>
                <w:szCs w:val="16"/>
                <w:lang w:eastAsia="en-GB"/>
              </w:rPr>
            </w:pPr>
            <w:r w:rsidRPr="00F3152D">
              <w:rPr>
                <w:rFonts w:ascii="Twinkl Cursive Unlooped Thin" w:eastAsia="Times New Roman" w:hAnsi="Twinkl Cursive Unlooped Thin" w:cs="Times New Roman"/>
                <w:sz w:val="16"/>
                <w:szCs w:val="16"/>
                <w:lang w:eastAsia="en-GB"/>
              </w:rPr>
              <w:t xml:space="preserve"> (Miss Booth’s group)</w:t>
            </w:r>
          </w:p>
          <w:p w14:paraId="3D2BCA21" w14:textId="77777777" w:rsidR="001F4B3C" w:rsidRPr="00F3152D" w:rsidRDefault="001F4B3C" w:rsidP="001F4B3C">
            <w:pPr>
              <w:jc w:val="center"/>
              <w:rPr>
                <w:rFonts w:ascii="Twinkl Cursive Unlooped Thin" w:eastAsia="Times New Roman" w:hAnsi="Twinkl Cursive Unlooped Thin" w:cs="Times New Roman"/>
                <w:sz w:val="16"/>
                <w:szCs w:val="16"/>
                <w:lang w:eastAsia="en-GB"/>
              </w:rPr>
            </w:pPr>
          </w:p>
          <w:p w14:paraId="53F6341F" w14:textId="77777777" w:rsidR="001F4B3C" w:rsidRPr="001F4B3C" w:rsidRDefault="00F46C3E" w:rsidP="001F4B3C">
            <w:pPr>
              <w:jc w:val="center"/>
              <w:rPr>
                <w:rFonts w:ascii="Twinkl Cursive Unlooped Thin" w:eastAsia="Times New Roman" w:hAnsi="Twinkl Cursive Unlooped Thin" w:cs="Times New Roman"/>
                <w:sz w:val="16"/>
                <w:szCs w:val="16"/>
                <w:lang w:eastAsia="en-GB"/>
              </w:rPr>
            </w:pPr>
            <w:hyperlink r:id="rId15" w:history="1">
              <w:r w:rsidR="001F4B3C" w:rsidRPr="001F4B3C">
                <w:rPr>
                  <w:rStyle w:val="Hyperlink"/>
                  <w:rFonts w:ascii="Twinkl Cursive Unlooped Thin" w:eastAsia="Times New Roman" w:hAnsi="Twinkl Cursive Unlooped Thin" w:cs="Times New Roman"/>
                  <w:sz w:val="16"/>
                  <w:szCs w:val="16"/>
                  <w:lang w:eastAsia="en-GB"/>
                </w:rPr>
                <w:t>Homophones and near-homophones</w:t>
              </w:r>
            </w:hyperlink>
          </w:p>
          <w:p w14:paraId="273A64D3" w14:textId="77777777" w:rsidR="00162266" w:rsidRPr="00A923C7" w:rsidRDefault="001F4B3C" w:rsidP="001F4B3C">
            <w:pPr>
              <w:jc w:val="center"/>
              <w:rPr>
                <w:rFonts w:ascii="Twinkl Cursive Unlooped Thin" w:eastAsia="Times New Roman" w:hAnsi="Twinkl Cursive Unlooped Thin" w:cs="Times New Roman"/>
                <w:sz w:val="16"/>
                <w:szCs w:val="16"/>
                <w:lang w:eastAsia="en-GB"/>
              </w:rPr>
            </w:pPr>
            <w:r w:rsidRPr="00F3152D">
              <w:rPr>
                <w:rFonts w:ascii="Twinkl Cursive Unlooped Thin" w:eastAsia="Times New Roman" w:hAnsi="Twinkl Cursive Unlooped Thin" w:cs="Times New Roman"/>
                <w:sz w:val="16"/>
                <w:szCs w:val="16"/>
                <w:lang w:eastAsia="en-GB"/>
              </w:rPr>
              <w:t>(Mrs Lerescu’s group)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63ACB26" w14:textId="77777777" w:rsidR="00474E09" w:rsidRPr="00474E09" w:rsidRDefault="00474E09" w:rsidP="00261F9A">
            <w:pPr>
              <w:jc w:val="center"/>
              <w:rPr>
                <w:rFonts w:ascii="Twinkl Cursive Unlooped Thin" w:eastAsia="Times New Roman" w:hAnsi="Twinkl Cursive Unlooped Thin" w:cs="Times New Roman"/>
                <w:lang w:eastAsia="en-GB"/>
              </w:rPr>
            </w:pPr>
            <w:r w:rsidRPr="00474E09">
              <w:rPr>
                <w:rFonts w:ascii="Twinkl Cursive Unlooped Thin" w:eastAsia="Times New Roman" w:hAnsi="Twinkl Cursive Unlooped Thin" w:cs="Times New Roman"/>
                <w:sz w:val="22"/>
                <w:szCs w:val="22"/>
                <w:lang w:eastAsia="en-GB"/>
              </w:rPr>
              <w:t>Doodle</w:t>
            </w:r>
          </w:p>
          <w:p w14:paraId="189011C7" w14:textId="77777777" w:rsidR="00162266" w:rsidRPr="00474E09" w:rsidRDefault="00474E09" w:rsidP="00261F9A">
            <w:pPr>
              <w:jc w:val="center"/>
              <w:rPr>
                <w:rFonts w:ascii="Twinkl Cursive Unlooped Thin" w:eastAsia="Times New Roman" w:hAnsi="Twinkl Cursive Unlooped Thin" w:cs="Times New Roman"/>
                <w:lang w:eastAsia="en-GB"/>
              </w:rPr>
            </w:pPr>
            <w:r w:rsidRPr="00474E09">
              <w:rPr>
                <w:rFonts w:ascii="Twinkl Cursive Unlooped Thin" w:eastAsia="Times New Roman" w:hAnsi="Twinkl Cursive Unlooped Thin" w:cs="Times New Roman"/>
                <w:sz w:val="22"/>
                <w:szCs w:val="22"/>
                <w:lang w:eastAsia="en-GB"/>
              </w:rPr>
              <w:t>Times Tables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6A06AFC5" w14:textId="77777777" w:rsidR="00162266" w:rsidRPr="00474E09" w:rsidRDefault="00474E09" w:rsidP="00261F9A">
            <w:pPr>
              <w:jc w:val="center"/>
              <w:rPr>
                <w:rFonts w:ascii="Twinkl Cursive Unlooped Thin" w:eastAsia="Times New Roman" w:hAnsi="Twinkl Cursive Unlooped Thin" w:cs="Arial"/>
                <w:lang w:eastAsia="en-GB"/>
              </w:rPr>
            </w:pPr>
            <w:r w:rsidRPr="00474E09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 xml:space="preserve">Read a magazine or newspaper </w:t>
            </w:r>
            <w:r w:rsidR="005F0EA1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 xml:space="preserve">article </w:t>
            </w:r>
            <w:r w:rsidRPr="00474E09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>to a grown up</w:t>
            </w:r>
          </w:p>
        </w:tc>
      </w:tr>
      <w:tr w:rsidR="00162266" w:rsidRPr="00E357D0" w14:paraId="2D5AE18E" w14:textId="77777777" w:rsidTr="0053203A">
        <w:trPr>
          <w:tblCellSpacing w:w="10" w:type="dxa"/>
          <w:jc w:val="center"/>
        </w:trPr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CCE4" w:themeFill="accent1" w:themeFillTint="66"/>
            <w:vAlign w:val="center"/>
            <w:hideMark/>
          </w:tcPr>
          <w:p w14:paraId="060CCEED" w14:textId="77777777" w:rsidR="00162266" w:rsidRPr="00525FDB" w:rsidRDefault="00162266" w:rsidP="00261F9A">
            <w:pPr>
              <w:jc w:val="center"/>
              <w:rPr>
                <w:rFonts w:ascii="Twinkl Cursive Unlooped Thin" w:eastAsia="Times New Roman" w:hAnsi="Twinkl Cursive Unlooped Thin" w:cs="Arial"/>
                <w:b/>
                <w:bCs/>
                <w:lang w:eastAsia="en-GB"/>
              </w:rPr>
            </w:pPr>
          </w:p>
          <w:p w14:paraId="346B1957" w14:textId="77777777" w:rsidR="00162266" w:rsidRPr="00525FDB" w:rsidRDefault="00162266" w:rsidP="00261F9A">
            <w:pPr>
              <w:jc w:val="center"/>
              <w:rPr>
                <w:rFonts w:ascii="Twinkl Cursive Unlooped Thin" w:eastAsia="Times New Roman" w:hAnsi="Twinkl Cursive Unlooped Thin" w:cs="Arial"/>
                <w:b/>
                <w:bCs/>
                <w:lang w:eastAsia="en-GB"/>
              </w:rPr>
            </w:pPr>
            <w:r w:rsidRPr="00525FDB">
              <w:rPr>
                <w:rFonts w:ascii="Twinkl Cursive Unlooped Thin" w:eastAsia="Times New Roman" w:hAnsi="Twinkl Cursive Unlooped Thin" w:cs="Arial"/>
                <w:b/>
                <w:bCs/>
                <w:sz w:val="22"/>
                <w:szCs w:val="22"/>
                <w:lang w:eastAsia="en-GB"/>
              </w:rPr>
              <w:t>Wednesday</w:t>
            </w:r>
          </w:p>
          <w:p w14:paraId="0BB7DDC6" w14:textId="77777777" w:rsidR="00162266" w:rsidRPr="00525FDB" w:rsidRDefault="00525FDB" w:rsidP="00525FDB">
            <w:pPr>
              <w:jc w:val="center"/>
              <w:rPr>
                <w:rFonts w:ascii="Twinkl Cursive Unlooped Thin" w:eastAsia="Times New Roman" w:hAnsi="Twinkl Cursive Unlooped Thin" w:cs="Arial"/>
                <w:b/>
                <w:bCs/>
                <w:lang w:eastAsia="en-GB"/>
              </w:rPr>
            </w:pPr>
            <w:r w:rsidRPr="00525FDB">
              <w:rPr>
                <w:rFonts w:ascii="Twinkl Cursive Unlooped Thin" w:eastAsia="Times New Roman" w:hAnsi="Twinkl Cursive Unlooped Thin" w:cs="Arial"/>
                <w:b/>
                <w:bCs/>
                <w:sz w:val="22"/>
                <w:szCs w:val="22"/>
                <w:lang w:eastAsia="en-GB"/>
              </w:rPr>
              <w:t>6</w:t>
            </w:r>
            <w:r w:rsidRPr="00525FDB">
              <w:rPr>
                <w:rFonts w:ascii="Twinkl Cursive Unlooped Thin" w:eastAsia="Times New Roman" w:hAnsi="Twinkl Cursive Unlooped Thin" w:cs="Arial"/>
                <w:b/>
                <w:bCs/>
                <w:sz w:val="22"/>
                <w:szCs w:val="22"/>
                <w:vertAlign w:val="superscript"/>
                <w:lang w:eastAsia="en-GB"/>
              </w:rPr>
              <w:t>th</w:t>
            </w:r>
            <w:r w:rsidRPr="00525FDB">
              <w:rPr>
                <w:rFonts w:ascii="Twinkl Cursive Unlooped Thin" w:eastAsia="Times New Roman" w:hAnsi="Twinkl Cursive Unlooped Thin" w:cs="Arial"/>
                <w:b/>
                <w:bCs/>
                <w:sz w:val="22"/>
                <w:szCs w:val="22"/>
                <w:lang w:eastAsia="en-GB"/>
              </w:rPr>
              <w:t xml:space="preserve"> </w:t>
            </w:r>
          </w:p>
          <w:p w14:paraId="27C3AD21" w14:textId="77777777" w:rsidR="00525FDB" w:rsidRPr="00525FDB" w:rsidRDefault="00525FDB" w:rsidP="00525FDB">
            <w:pPr>
              <w:jc w:val="center"/>
              <w:rPr>
                <w:rFonts w:ascii="Twinkl Cursive Unlooped Thin" w:eastAsia="Times New Roman" w:hAnsi="Twinkl Cursive Unlooped Thin" w:cs="Arial"/>
                <w:b/>
                <w:bCs/>
                <w:lang w:eastAsia="en-GB"/>
              </w:rPr>
            </w:pPr>
            <w:r w:rsidRPr="00525FDB">
              <w:rPr>
                <w:rFonts w:ascii="Twinkl Cursive Unlooped Thin" w:eastAsia="Times New Roman" w:hAnsi="Twinkl Cursive Unlooped Thin" w:cs="Arial"/>
                <w:b/>
                <w:bCs/>
                <w:sz w:val="22"/>
                <w:szCs w:val="22"/>
                <w:lang w:eastAsia="en-GB"/>
              </w:rPr>
              <w:t>May</w:t>
            </w:r>
          </w:p>
          <w:p w14:paraId="18D5874F" w14:textId="77777777" w:rsidR="00162266" w:rsidRPr="00525FDB" w:rsidRDefault="00162266" w:rsidP="00162266">
            <w:pPr>
              <w:jc w:val="center"/>
              <w:rPr>
                <w:rFonts w:ascii="Twinkl Cursive Unlooped Thin" w:eastAsia="Times New Roman" w:hAnsi="Twinkl Cursive Unlooped Thin" w:cs="Arial"/>
                <w:b/>
                <w:bCs/>
                <w:lang w:eastAsia="en-GB"/>
              </w:rPr>
            </w:pPr>
          </w:p>
        </w:tc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2B49DA4" w14:textId="77777777" w:rsidR="00651F6E" w:rsidRPr="00651F6E" w:rsidRDefault="00651F6E" w:rsidP="00651F6E">
            <w:pPr>
              <w:jc w:val="center"/>
              <w:rPr>
                <w:rFonts w:ascii="Twinkl Cursive Unlooped Thin" w:eastAsia="Times New Roman" w:hAnsi="Twinkl Cursive Unlooped Thin" w:cs="Arial"/>
                <w:lang w:eastAsia="en-GB"/>
              </w:rPr>
            </w:pPr>
            <w:r w:rsidRPr="00651F6E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>White Rose Maths</w:t>
            </w:r>
          </w:p>
          <w:p w14:paraId="76108267" w14:textId="77777777" w:rsidR="00651F6E" w:rsidRPr="00651F6E" w:rsidRDefault="00651F6E" w:rsidP="00651F6E">
            <w:pPr>
              <w:jc w:val="center"/>
              <w:rPr>
                <w:rFonts w:ascii="Twinkl Cursive Unlooped Thin" w:eastAsia="Times New Roman" w:hAnsi="Twinkl Cursive Unlooped Thin" w:cs="Arial"/>
                <w:sz w:val="16"/>
                <w:szCs w:val="16"/>
                <w:lang w:eastAsia="en-GB"/>
              </w:rPr>
            </w:pPr>
          </w:p>
          <w:p w14:paraId="7267A3D9" w14:textId="77777777" w:rsidR="00572C51" w:rsidRDefault="00F46C3E" w:rsidP="00572C51">
            <w:pPr>
              <w:jc w:val="center"/>
            </w:pPr>
            <w:hyperlink r:id="rId16" w:history="1">
              <w:r w:rsidR="00572C51">
                <w:rPr>
                  <w:rStyle w:val="Hyperlink"/>
                  <w:rFonts w:ascii="Twinkl Cursive Unlooped Thin" w:eastAsia="Times New Roman" w:hAnsi="Twinkl Cursive Unlooped Thin" w:cs="Times New Roman"/>
                  <w:sz w:val="22"/>
                  <w:szCs w:val="22"/>
                  <w:lang w:eastAsia="en-GB"/>
                </w:rPr>
                <w:t>Year 2 Maths</w:t>
              </w:r>
            </w:hyperlink>
          </w:p>
          <w:p w14:paraId="0D05B48C" w14:textId="77777777" w:rsidR="00651F6E" w:rsidRPr="00651F6E" w:rsidRDefault="00651F6E" w:rsidP="00651F6E">
            <w:pPr>
              <w:jc w:val="center"/>
              <w:rPr>
                <w:rFonts w:ascii="Twinkl Cursive Unlooped Thin" w:eastAsia="Times New Roman" w:hAnsi="Twinkl Cursive Unlooped Thin" w:cs="Arial"/>
                <w:lang w:eastAsia="en-GB"/>
              </w:rPr>
            </w:pPr>
            <w:r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>Equivalence</w:t>
            </w:r>
          </w:p>
          <w:p w14:paraId="2EEC03F3" w14:textId="77777777" w:rsidR="00651F6E" w:rsidRDefault="00651F6E" w:rsidP="00651F6E">
            <w:pPr>
              <w:jc w:val="center"/>
              <w:rPr>
                <w:rFonts w:ascii="Twinkl Cursive Unlooped Thin" w:eastAsia="Times New Roman" w:hAnsi="Twinkl Cursive Unlooped Thin" w:cs="Arial"/>
                <w:sz w:val="16"/>
                <w:szCs w:val="16"/>
                <w:lang w:eastAsia="en-GB"/>
              </w:rPr>
            </w:pPr>
            <w:r w:rsidRPr="00651F6E">
              <w:rPr>
                <w:rFonts w:ascii="Twinkl Cursive Unlooped Thin" w:eastAsia="Times New Roman" w:hAnsi="Twinkl Cursive Unlooped Thin" w:cs="Arial"/>
                <w:sz w:val="16"/>
                <w:szCs w:val="16"/>
                <w:lang w:eastAsia="en-GB"/>
              </w:rPr>
              <w:t>(</w:t>
            </w:r>
            <w:r>
              <w:rPr>
                <w:rFonts w:ascii="Twinkl Cursive Unlooped Thin" w:eastAsia="Times New Roman" w:hAnsi="Twinkl Cursive Unlooped Thin" w:cs="Arial"/>
                <w:sz w:val="16"/>
                <w:szCs w:val="16"/>
                <w:lang w:eastAsia="en-GB"/>
              </w:rPr>
              <w:t>Week 2, Lesson 5</w:t>
            </w:r>
            <w:r w:rsidRPr="00651F6E">
              <w:rPr>
                <w:rFonts w:ascii="Twinkl Cursive Unlooped Thin" w:eastAsia="Times New Roman" w:hAnsi="Twinkl Cursive Unlooped Thin" w:cs="Arial"/>
                <w:sz w:val="16"/>
                <w:szCs w:val="16"/>
                <w:lang w:eastAsia="en-GB"/>
              </w:rPr>
              <w:t>)</w:t>
            </w:r>
          </w:p>
          <w:p w14:paraId="2F6057BF" w14:textId="77777777" w:rsidR="0053203A" w:rsidRPr="00651F6E" w:rsidRDefault="0053203A" w:rsidP="00651F6E">
            <w:pPr>
              <w:jc w:val="center"/>
              <w:rPr>
                <w:rFonts w:ascii="Twinkl Cursive Unlooped Thin" w:eastAsia="Times New Roman" w:hAnsi="Twinkl Cursive Unlooped Thin" w:cs="Arial"/>
                <w:sz w:val="16"/>
                <w:szCs w:val="16"/>
                <w:lang w:eastAsia="en-GB"/>
              </w:rPr>
            </w:pPr>
          </w:p>
          <w:p w14:paraId="1E130564" w14:textId="77777777" w:rsidR="00572C51" w:rsidRDefault="00F46C3E" w:rsidP="0053203A">
            <w:pPr>
              <w:jc w:val="center"/>
            </w:pPr>
            <w:hyperlink r:id="rId17" w:history="1">
              <w:r w:rsidR="00572C51">
                <w:rPr>
                  <w:rStyle w:val="Hyperlink"/>
                  <w:rFonts w:ascii="Twinkl Cursive Unlooped Thin" w:eastAsia="Times New Roman" w:hAnsi="Twinkl Cursive Unlooped Thin" w:cs="Times New Roman"/>
                  <w:sz w:val="22"/>
                  <w:szCs w:val="22"/>
                  <w:lang w:eastAsia="en-GB"/>
                </w:rPr>
                <w:t>Year 3 Maths</w:t>
              </w:r>
            </w:hyperlink>
          </w:p>
          <w:p w14:paraId="5AC2A059" w14:textId="77777777" w:rsidR="0053203A" w:rsidRPr="0053203A" w:rsidRDefault="0053203A" w:rsidP="0053203A">
            <w:pPr>
              <w:jc w:val="center"/>
              <w:rPr>
                <w:rFonts w:ascii="Twinkl Cursive Unlooped Thin" w:eastAsia="Times New Roman" w:hAnsi="Twinkl Cursive Unlooped Thin" w:cs="Arial"/>
                <w:lang w:eastAsia="en-GB"/>
              </w:rPr>
            </w:pPr>
            <w:r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>Equivalent Fractions 3</w:t>
            </w:r>
          </w:p>
          <w:p w14:paraId="778E5A0F" w14:textId="77777777" w:rsidR="00107CC5" w:rsidRPr="00107CC5" w:rsidRDefault="0053203A" w:rsidP="0053203A">
            <w:pPr>
              <w:jc w:val="center"/>
              <w:rPr>
                <w:rFonts w:ascii="Twinkl Cursive Unlooped Thin" w:eastAsia="Times New Roman" w:hAnsi="Twinkl Cursive Unlooped Thin" w:cs="Arial"/>
                <w:highlight w:val="yellow"/>
                <w:lang w:eastAsia="en-GB"/>
              </w:rPr>
            </w:pPr>
            <w:r w:rsidRPr="0053203A">
              <w:rPr>
                <w:rFonts w:ascii="Twinkl Cursive Unlooped Thin" w:eastAsia="Times New Roman" w:hAnsi="Twinkl Cursive Unlooped Thin" w:cs="Arial"/>
                <w:sz w:val="16"/>
                <w:szCs w:val="16"/>
                <w:lang w:eastAsia="en-GB"/>
              </w:rPr>
              <w:t>(</w:t>
            </w:r>
            <w:r>
              <w:rPr>
                <w:rFonts w:ascii="Twinkl Cursive Unlooped Thin" w:eastAsia="Times New Roman" w:hAnsi="Twinkl Cursive Unlooped Thin" w:cs="Arial"/>
                <w:sz w:val="16"/>
                <w:szCs w:val="16"/>
                <w:lang w:eastAsia="en-GB"/>
              </w:rPr>
              <w:t>Summer Week 1</w:t>
            </w:r>
            <w:r w:rsidRPr="0053203A">
              <w:rPr>
                <w:rFonts w:ascii="Twinkl Cursive Unlooped Thin" w:eastAsia="Times New Roman" w:hAnsi="Twinkl Cursive Unlooped Thin" w:cs="Arial"/>
                <w:sz w:val="16"/>
                <w:szCs w:val="16"/>
                <w:lang w:eastAsia="en-GB"/>
              </w:rPr>
              <w:t>, Lesson</w:t>
            </w:r>
            <w:r>
              <w:rPr>
                <w:rFonts w:ascii="Twinkl Cursive Unlooped Thin" w:eastAsia="Times New Roman" w:hAnsi="Twinkl Cursive Unlooped Thin" w:cs="Arial"/>
                <w:sz w:val="16"/>
                <w:szCs w:val="16"/>
                <w:lang w:eastAsia="en-GB"/>
              </w:rPr>
              <w:t xml:space="preserve"> 2</w:t>
            </w:r>
            <w:r w:rsidRPr="0053203A">
              <w:rPr>
                <w:rFonts w:ascii="Twinkl Cursive Unlooped Thin" w:eastAsia="Times New Roman" w:hAnsi="Twinkl Cursive Unlooped Thin" w:cs="Arial"/>
                <w:sz w:val="16"/>
                <w:szCs w:val="16"/>
                <w:lang w:eastAsia="en-GB"/>
              </w:rPr>
              <w:t>)</w:t>
            </w:r>
          </w:p>
        </w:tc>
        <w:tc>
          <w:tcPr>
            <w:tcW w:w="16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B21E896" w14:textId="77777777" w:rsidR="00474E09" w:rsidRPr="00203333" w:rsidRDefault="00474E09" w:rsidP="00474E09">
            <w:pPr>
              <w:jc w:val="center"/>
              <w:rPr>
                <w:rFonts w:ascii="Twinkl Cursive Unlooped Thin" w:eastAsia="Times New Roman" w:hAnsi="Twinkl Cursive Unlooped Thin" w:cs="Arial"/>
                <w:lang w:eastAsia="en-GB"/>
              </w:rPr>
            </w:pPr>
            <w:r w:rsidRPr="00203333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>Writing task 7:</w:t>
            </w:r>
          </w:p>
          <w:p w14:paraId="4EE49523" w14:textId="77777777" w:rsidR="00474E09" w:rsidRPr="00203333" w:rsidRDefault="00474E09" w:rsidP="00474E09">
            <w:pPr>
              <w:jc w:val="center"/>
              <w:rPr>
                <w:rFonts w:ascii="Twinkl Cursive Unlooped Thin" w:eastAsia="Times New Roman" w:hAnsi="Twinkl Cursive Unlooped Thin" w:cs="Arial"/>
                <w:lang w:eastAsia="en-GB"/>
              </w:rPr>
            </w:pPr>
            <w:r w:rsidRPr="00203333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>Animal story</w:t>
            </w:r>
          </w:p>
          <w:p w14:paraId="323A46F8" w14:textId="77777777" w:rsidR="00162266" w:rsidRPr="00203333" w:rsidRDefault="00474E09" w:rsidP="00474E09">
            <w:pPr>
              <w:jc w:val="center"/>
              <w:rPr>
                <w:rFonts w:ascii="Twinkl Cursive Unlooped Thin" w:eastAsia="Times New Roman" w:hAnsi="Twinkl Cursive Unlooped Thin" w:cs="Arial"/>
                <w:lang w:eastAsia="en-GB"/>
              </w:rPr>
            </w:pPr>
            <w:r w:rsidRPr="00203333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>(</w:t>
            </w:r>
            <w:r w:rsidR="00221B9E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 xml:space="preserve">write your </w:t>
            </w:r>
            <w:r w:rsidRPr="00203333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>resolution &amp; ending)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0C1571D" w14:textId="0DB40F1D" w:rsidR="001F4B3C" w:rsidRPr="00F3152D" w:rsidRDefault="000B5CD4" w:rsidP="001F4B3C">
            <w:pPr>
              <w:jc w:val="center"/>
              <w:rPr>
                <w:rFonts w:ascii="Twinkl Cursive Unlooped Thin" w:eastAsia="Times New Roman" w:hAnsi="Twinkl Cursive Unlooped Thin" w:cs="Times New Roman"/>
                <w:lang w:eastAsia="en-GB"/>
              </w:rPr>
            </w:pPr>
            <w:hyperlink r:id="rId18" w:history="1">
              <w:r w:rsidRPr="000B5CD4">
                <w:rPr>
                  <w:rStyle w:val="Hyperlink"/>
                  <w:rFonts w:ascii="Twinkl Cursive Unlooped Thin" w:eastAsia="Times New Roman" w:hAnsi="Twinkl Cursive Unlooped Thin" w:cs="Times New Roman"/>
                  <w:sz w:val="22"/>
                  <w:szCs w:val="22"/>
                  <w:lang w:eastAsia="en-GB"/>
                </w:rPr>
                <w:t>Spelling Frame</w:t>
              </w:r>
            </w:hyperlink>
            <w:r w:rsidR="001F4B3C" w:rsidRPr="00F3152D">
              <w:rPr>
                <w:rFonts w:ascii="Twinkl Cursive Unlooped Thin" w:eastAsia="Times New Roman" w:hAnsi="Twinkl Cursive Unlooped Thin" w:cs="Times New Roman"/>
                <w:sz w:val="22"/>
                <w:szCs w:val="22"/>
                <w:lang w:eastAsia="en-GB"/>
              </w:rPr>
              <w:t>*</w:t>
            </w:r>
          </w:p>
          <w:p w14:paraId="14379DCC" w14:textId="77777777" w:rsidR="001F4B3C" w:rsidRDefault="001F4B3C" w:rsidP="001F4B3C">
            <w:pPr>
              <w:jc w:val="center"/>
              <w:rPr>
                <w:sz w:val="16"/>
                <w:szCs w:val="16"/>
              </w:rPr>
            </w:pPr>
          </w:p>
          <w:p w14:paraId="34AD5FAC" w14:textId="77777777" w:rsidR="001F4B3C" w:rsidRPr="001F4B3C" w:rsidRDefault="00F46C3E" w:rsidP="001F4B3C">
            <w:pPr>
              <w:jc w:val="center"/>
              <w:rPr>
                <w:rFonts w:ascii="Twinkl Cursive Unlooped Thin" w:hAnsi="Twinkl Cursive Unlooped Thin"/>
                <w:sz w:val="16"/>
                <w:szCs w:val="16"/>
              </w:rPr>
            </w:pPr>
            <w:hyperlink r:id="rId19" w:history="1">
              <w:r w:rsidR="001F4B3C" w:rsidRPr="001F4B3C">
                <w:rPr>
                  <w:rStyle w:val="Hyperlink"/>
                  <w:rFonts w:ascii="Twinkl Cursive Unlooped Thin" w:hAnsi="Twinkl Cursive Unlooped Thin"/>
                  <w:sz w:val="16"/>
                  <w:szCs w:val="16"/>
                </w:rPr>
                <w:t>The /l/ sound spelt –el at the end of words</w:t>
              </w:r>
            </w:hyperlink>
          </w:p>
          <w:p w14:paraId="7A3C102D" w14:textId="77777777" w:rsidR="001F4B3C" w:rsidRPr="00F3152D" w:rsidRDefault="001F4B3C" w:rsidP="001F4B3C">
            <w:pPr>
              <w:jc w:val="center"/>
              <w:rPr>
                <w:rFonts w:ascii="Twinkl Cursive Unlooped Thin" w:eastAsia="Times New Roman" w:hAnsi="Twinkl Cursive Unlooped Thin" w:cs="Times New Roman"/>
                <w:sz w:val="16"/>
                <w:szCs w:val="16"/>
                <w:lang w:eastAsia="en-GB"/>
              </w:rPr>
            </w:pPr>
            <w:r w:rsidRPr="00F3152D">
              <w:rPr>
                <w:rFonts w:ascii="Twinkl Cursive Unlooped Thin" w:eastAsia="Times New Roman" w:hAnsi="Twinkl Cursive Unlooped Thin" w:cs="Times New Roman"/>
                <w:sz w:val="16"/>
                <w:szCs w:val="16"/>
                <w:lang w:eastAsia="en-GB"/>
              </w:rPr>
              <w:t xml:space="preserve"> (Miss Booth’s group)</w:t>
            </w:r>
          </w:p>
          <w:p w14:paraId="6D4589DD" w14:textId="77777777" w:rsidR="001F4B3C" w:rsidRPr="00F3152D" w:rsidRDefault="001F4B3C" w:rsidP="001F4B3C">
            <w:pPr>
              <w:jc w:val="center"/>
              <w:rPr>
                <w:rFonts w:ascii="Twinkl Cursive Unlooped Thin" w:eastAsia="Times New Roman" w:hAnsi="Twinkl Cursive Unlooped Thin" w:cs="Times New Roman"/>
                <w:sz w:val="16"/>
                <w:szCs w:val="16"/>
                <w:lang w:eastAsia="en-GB"/>
              </w:rPr>
            </w:pPr>
          </w:p>
          <w:p w14:paraId="1FC6E118" w14:textId="77777777" w:rsidR="001F4B3C" w:rsidRPr="001F4B3C" w:rsidRDefault="00F46C3E" w:rsidP="001F4B3C">
            <w:pPr>
              <w:jc w:val="center"/>
              <w:rPr>
                <w:rFonts w:ascii="Twinkl Cursive Unlooped Thin" w:eastAsia="Times New Roman" w:hAnsi="Twinkl Cursive Unlooped Thin" w:cs="Times New Roman"/>
                <w:sz w:val="16"/>
                <w:szCs w:val="16"/>
                <w:lang w:eastAsia="en-GB"/>
              </w:rPr>
            </w:pPr>
            <w:hyperlink r:id="rId20" w:history="1">
              <w:r w:rsidR="001F4B3C" w:rsidRPr="001F4B3C">
                <w:rPr>
                  <w:rStyle w:val="Hyperlink"/>
                  <w:rFonts w:ascii="Twinkl Cursive Unlooped Thin" w:eastAsia="Times New Roman" w:hAnsi="Twinkl Cursive Unlooped Thin" w:cs="Times New Roman"/>
                  <w:sz w:val="16"/>
                  <w:szCs w:val="16"/>
                  <w:lang w:eastAsia="en-GB"/>
                </w:rPr>
                <w:t>Homophones and near-homophones</w:t>
              </w:r>
            </w:hyperlink>
          </w:p>
          <w:p w14:paraId="2BB6084C" w14:textId="77777777" w:rsidR="00162266" w:rsidRPr="00A923C7" w:rsidRDefault="001F4B3C" w:rsidP="001F4B3C">
            <w:pPr>
              <w:jc w:val="center"/>
              <w:rPr>
                <w:rFonts w:ascii="Twinkl Cursive Unlooped Thin" w:eastAsia="Times New Roman" w:hAnsi="Twinkl Cursive Unlooped Thin" w:cs="Times New Roman"/>
                <w:sz w:val="16"/>
                <w:szCs w:val="16"/>
                <w:lang w:eastAsia="en-GB"/>
              </w:rPr>
            </w:pPr>
            <w:r w:rsidRPr="00F3152D">
              <w:rPr>
                <w:rFonts w:ascii="Twinkl Cursive Unlooped Thin" w:eastAsia="Times New Roman" w:hAnsi="Twinkl Cursive Unlooped Thin" w:cs="Times New Roman"/>
                <w:sz w:val="16"/>
                <w:szCs w:val="16"/>
                <w:lang w:eastAsia="en-GB"/>
              </w:rPr>
              <w:t>(Mrs Lerescu’s group)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01691664" w14:textId="77777777" w:rsidR="00474E09" w:rsidRPr="00474E09" w:rsidRDefault="00474E09" w:rsidP="00261F9A">
            <w:pPr>
              <w:jc w:val="center"/>
              <w:rPr>
                <w:rFonts w:ascii="Twinkl Cursive Unlooped Thin" w:eastAsia="Times New Roman" w:hAnsi="Twinkl Cursive Unlooped Thin" w:cs="Times New Roman"/>
                <w:lang w:eastAsia="en-GB"/>
              </w:rPr>
            </w:pPr>
            <w:r w:rsidRPr="00474E09">
              <w:rPr>
                <w:rFonts w:ascii="Twinkl Cursive Unlooped Thin" w:eastAsia="Times New Roman" w:hAnsi="Twinkl Cursive Unlooped Thin" w:cs="Times New Roman"/>
                <w:sz w:val="22"/>
                <w:szCs w:val="22"/>
                <w:lang w:eastAsia="en-GB"/>
              </w:rPr>
              <w:t>Doodle</w:t>
            </w:r>
          </w:p>
          <w:p w14:paraId="378CB872" w14:textId="77777777" w:rsidR="00162266" w:rsidRPr="00474E09" w:rsidRDefault="00474E09" w:rsidP="00261F9A">
            <w:pPr>
              <w:jc w:val="center"/>
              <w:rPr>
                <w:rFonts w:ascii="Twinkl Cursive Unlooped Thin" w:eastAsia="Times New Roman" w:hAnsi="Twinkl Cursive Unlooped Thin" w:cs="Times New Roman"/>
                <w:lang w:eastAsia="en-GB"/>
              </w:rPr>
            </w:pPr>
            <w:r w:rsidRPr="00474E09">
              <w:rPr>
                <w:rFonts w:ascii="Twinkl Cursive Unlooped Thin" w:eastAsia="Times New Roman" w:hAnsi="Twinkl Cursive Unlooped Thin" w:cs="Times New Roman"/>
                <w:sz w:val="22"/>
                <w:szCs w:val="22"/>
                <w:lang w:eastAsia="en-GB"/>
              </w:rPr>
              <w:t>Spell</w:t>
            </w:r>
          </w:p>
        </w:tc>
        <w:tc>
          <w:tcPr>
            <w:tcW w:w="15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2C8CB725" w14:textId="77777777" w:rsidR="00474E09" w:rsidRPr="00474E09" w:rsidRDefault="00474E09" w:rsidP="00474E09">
            <w:pPr>
              <w:jc w:val="center"/>
              <w:rPr>
                <w:rFonts w:ascii="Twinkl Cursive Unlooped Thin" w:eastAsia="Times New Roman" w:hAnsi="Twinkl Cursive Unlooped Thin" w:cs="Times New Roman"/>
                <w:lang w:eastAsia="en-GB"/>
              </w:rPr>
            </w:pPr>
            <w:r w:rsidRPr="00474E09">
              <w:rPr>
                <w:rFonts w:ascii="Twinkl Cursive Unlooped Thin" w:eastAsia="Times New Roman" w:hAnsi="Twinkl Cursive Unlooped Thin" w:cs="Times New Roman"/>
                <w:sz w:val="22"/>
                <w:szCs w:val="22"/>
                <w:lang w:eastAsia="en-GB"/>
              </w:rPr>
              <w:t>Read a recipe to a grown up</w:t>
            </w:r>
          </w:p>
        </w:tc>
      </w:tr>
      <w:tr w:rsidR="00525FDB" w:rsidRPr="00E357D0" w14:paraId="1E9B419F" w14:textId="77777777" w:rsidTr="0053203A">
        <w:trPr>
          <w:tblCellSpacing w:w="10" w:type="dxa"/>
          <w:jc w:val="center"/>
        </w:trPr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CCE4" w:themeFill="accent1" w:themeFillTint="66"/>
            <w:vAlign w:val="center"/>
            <w:hideMark/>
          </w:tcPr>
          <w:p w14:paraId="128BD9A2" w14:textId="77777777" w:rsidR="00525FDB" w:rsidRPr="00525FDB" w:rsidRDefault="00525FDB" w:rsidP="00261F9A">
            <w:pPr>
              <w:jc w:val="center"/>
              <w:rPr>
                <w:rFonts w:ascii="Twinkl Cursive Unlooped Thin" w:eastAsia="Times New Roman" w:hAnsi="Twinkl Cursive Unlooped Thin" w:cs="Arial"/>
                <w:b/>
                <w:bCs/>
                <w:lang w:eastAsia="en-GB"/>
              </w:rPr>
            </w:pPr>
          </w:p>
          <w:p w14:paraId="1A28D58D" w14:textId="77777777" w:rsidR="00525FDB" w:rsidRPr="00525FDB" w:rsidRDefault="00525FDB" w:rsidP="00261F9A">
            <w:pPr>
              <w:jc w:val="center"/>
              <w:rPr>
                <w:rFonts w:ascii="Twinkl Cursive Unlooped Thin" w:eastAsia="Times New Roman" w:hAnsi="Twinkl Cursive Unlooped Thin" w:cs="Arial"/>
                <w:b/>
                <w:bCs/>
                <w:lang w:eastAsia="en-GB"/>
              </w:rPr>
            </w:pPr>
            <w:r w:rsidRPr="00525FDB">
              <w:rPr>
                <w:rFonts w:ascii="Twinkl Cursive Unlooped Thin" w:eastAsia="Times New Roman" w:hAnsi="Twinkl Cursive Unlooped Thin" w:cs="Arial"/>
                <w:b/>
                <w:bCs/>
                <w:sz w:val="22"/>
                <w:szCs w:val="22"/>
                <w:lang w:eastAsia="en-GB"/>
              </w:rPr>
              <w:t>Thursday</w:t>
            </w:r>
          </w:p>
          <w:p w14:paraId="2B953074" w14:textId="77777777" w:rsidR="00525FDB" w:rsidRPr="00525FDB" w:rsidRDefault="00525FDB" w:rsidP="00525FDB">
            <w:pPr>
              <w:jc w:val="center"/>
              <w:rPr>
                <w:rFonts w:ascii="Twinkl Cursive Unlooped Thin" w:eastAsia="Times New Roman" w:hAnsi="Twinkl Cursive Unlooped Thin" w:cs="Arial"/>
                <w:b/>
                <w:bCs/>
                <w:lang w:eastAsia="en-GB"/>
              </w:rPr>
            </w:pPr>
            <w:r w:rsidRPr="00525FDB">
              <w:rPr>
                <w:rFonts w:ascii="Twinkl Cursive Unlooped Thin" w:eastAsia="Times New Roman" w:hAnsi="Twinkl Cursive Unlooped Thin" w:cs="Arial"/>
                <w:b/>
                <w:bCs/>
                <w:sz w:val="22"/>
                <w:szCs w:val="22"/>
                <w:lang w:eastAsia="en-GB"/>
              </w:rPr>
              <w:t>7</w:t>
            </w:r>
            <w:r w:rsidRPr="00525FDB">
              <w:rPr>
                <w:rFonts w:ascii="Twinkl Cursive Unlooped Thin" w:eastAsia="Times New Roman" w:hAnsi="Twinkl Cursive Unlooped Thin" w:cs="Arial"/>
                <w:b/>
                <w:bCs/>
                <w:sz w:val="22"/>
                <w:szCs w:val="22"/>
                <w:vertAlign w:val="superscript"/>
                <w:lang w:eastAsia="en-GB"/>
              </w:rPr>
              <w:t>th</w:t>
            </w:r>
            <w:r w:rsidRPr="00525FDB">
              <w:rPr>
                <w:rFonts w:ascii="Twinkl Cursive Unlooped Thin" w:eastAsia="Times New Roman" w:hAnsi="Twinkl Cursive Unlooped Thin" w:cs="Arial"/>
                <w:b/>
                <w:bCs/>
                <w:sz w:val="22"/>
                <w:szCs w:val="22"/>
                <w:lang w:eastAsia="en-GB"/>
              </w:rPr>
              <w:t xml:space="preserve"> </w:t>
            </w:r>
          </w:p>
          <w:p w14:paraId="1570AEC1" w14:textId="77777777" w:rsidR="00525FDB" w:rsidRPr="00525FDB" w:rsidRDefault="00525FDB" w:rsidP="00525FDB">
            <w:pPr>
              <w:jc w:val="center"/>
              <w:rPr>
                <w:rFonts w:ascii="Twinkl Cursive Unlooped Thin" w:eastAsia="Times New Roman" w:hAnsi="Twinkl Cursive Unlooped Thin" w:cs="Arial"/>
                <w:b/>
                <w:bCs/>
                <w:lang w:eastAsia="en-GB"/>
              </w:rPr>
            </w:pPr>
            <w:r w:rsidRPr="00525FDB">
              <w:rPr>
                <w:rFonts w:ascii="Twinkl Cursive Unlooped Thin" w:eastAsia="Times New Roman" w:hAnsi="Twinkl Cursive Unlooped Thin" w:cs="Arial"/>
                <w:b/>
                <w:bCs/>
                <w:sz w:val="22"/>
                <w:szCs w:val="22"/>
                <w:lang w:eastAsia="en-GB"/>
              </w:rPr>
              <w:t>May</w:t>
            </w:r>
          </w:p>
          <w:p w14:paraId="1EECE913" w14:textId="77777777" w:rsidR="00525FDB" w:rsidRPr="00525FDB" w:rsidRDefault="00525FDB" w:rsidP="00162266">
            <w:pPr>
              <w:jc w:val="center"/>
              <w:rPr>
                <w:rFonts w:ascii="Twinkl Cursive Unlooped Thin" w:eastAsia="Times New Roman" w:hAnsi="Twinkl Cursive Unlooped Thin" w:cs="Arial"/>
                <w:b/>
                <w:bCs/>
                <w:lang w:eastAsia="en-GB"/>
              </w:rPr>
            </w:pPr>
          </w:p>
        </w:tc>
        <w:tc>
          <w:tcPr>
            <w:tcW w:w="916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01B631E8" w14:textId="77777777" w:rsidR="002F4EC7" w:rsidRPr="0090077F" w:rsidRDefault="002F4EC7" w:rsidP="00474E09">
            <w:pPr>
              <w:jc w:val="center"/>
              <w:rPr>
                <w:rFonts w:ascii="Twinkl Cursive Unlooped Thin" w:eastAsia="Times New Roman" w:hAnsi="Twinkl Cursive Unlooped Thin" w:cs="Arial"/>
                <w:sz w:val="16"/>
                <w:szCs w:val="16"/>
                <w:lang w:eastAsia="en-GB"/>
              </w:rPr>
            </w:pPr>
          </w:p>
          <w:p w14:paraId="45A54701" w14:textId="77777777" w:rsidR="00525FDB" w:rsidRDefault="002F4EC7" w:rsidP="00474E09">
            <w:pPr>
              <w:jc w:val="center"/>
              <w:rPr>
                <w:rFonts w:ascii="Twinkl Cursive Unlooped Thin" w:eastAsia="Times New Roman" w:hAnsi="Twinkl Cursive Unlooped Thin" w:cs="Arial"/>
                <w:lang w:eastAsia="en-GB"/>
              </w:rPr>
            </w:pPr>
            <w:r w:rsidRPr="001060F8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>Fun task:</w:t>
            </w:r>
          </w:p>
          <w:p w14:paraId="70A1D445" w14:textId="77777777" w:rsidR="00D327D3" w:rsidRDefault="00CE790A" w:rsidP="00CE790A">
            <w:pPr>
              <w:jc w:val="center"/>
              <w:rPr>
                <w:rFonts w:ascii="Twinkl Cursive Unlooped Thin" w:eastAsia="Times New Roman" w:hAnsi="Twinkl Cursive Unlooped Thin" w:cs="Arial"/>
                <w:lang w:eastAsia="en-GB"/>
              </w:rPr>
            </w:pPr>
            <w:r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>Make your own musical instrument</w:t>
            </w:r>
            <w:r w:rsidR="00DC6D99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>,</w:t>
            </w:r>
            <w:r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 xml:space="preserve"> </w:t>
            </w:r>
            <w:r w:rsidR="002F4EC7" w:rsidRPr="001060F8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>using items from home.</w:t>
            </w:r>
            <w:r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 xml:space="preserve"> </w:t>
            </w:r>
          </w:p>
          <w:p w14:paraId="0B5942EC" w14:textId="77777777" w:rsidR="00CE790A" w:rsidRPr="00CE790A" w:rsidRDefault="00DC6D99" w:rsidP="00CE790A">
            <w:pPr>
              <w:jc w:val="center"/>
              <w:rPr>
                <w:rFonts w:ascii="Twinkl Cursive Unlooped Thin" w:eastAsia="Times New Roman" w:hAnsi="Twinkl Cursive Unlooped Thin" w:cs="Arial"/>
                <w:lang w:eastAsia="en-GB"/>
              </w:rPr>
            </w:pPr>
            <w:r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>It could be a guitar, drum, maraca, or an instrument of your own invention!</w:t>
            </w:r>
          </w:p>
          <w:p w14:paraId="7A6901EA" w14:textId="77777777" w:rsidR="00CE790A" w:rsidRPr="00CE790A" w:rsidRDefault="00CE790A" w:rsidP="00CE790A">
            <w:pPr>
              <w:jc w:val="center"/>
              <w:rPr>
                <w:rFonts w:ascii="Twinkl Cursive Unlooped Thin" w:eastAsia="Times New Roman" w:hAnsi="Twinkl Cursive Unlooped Thin" w:cs="Arial"/>
                <w:lang w:eastAsia="en-GB"/>
              </w:rPr>
            </w:pPr>
            <w:r w:rsidRPr="00CE790A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 xml:space="preserve">Watch the video and listen to the song, </w:t>
            </w:r>
            <w:r w:rsidRPr="00CE790A">
              <w:t>‘</w:t>
            </w:r>
            <w:hyperlink r:id="rId21" w:history="1">
              <w:r w:rsidRPr="00CE790A">
                <w:rPr>
                  <w:rStyle w:val="Hyperlink"/>
                  <w:rFonts w:ascii="Twinkl Cursive Unlooped Thin" w:eastAsia="Times New Roman" w:hAnsi="Twinkl Cursive Unlooped Thin"/>
                  <w:sz w:val="22"/>
                  <w:szCs w:val="22"/>
                </w:rPr>
                <w:t>Let It Shine</w:t>
              </w:r>
            </w:hyperlink>
            <w:r w:rsidRPr="00CE790A">
              <w:t>’.</w:t>
            </w:r>
          </w:p>
          <w:p w14:paraId="297B7854" w14:textId="77777777" w:rsidR="002F4EC7" w:rsidRPr="001060F8" w:rsidRDefault="002F4EC7" w:rsidP="00474E09">
            <w:pPr>
              <w:jc w:val="center"/>
              <w:rPr>
                <w:rFonts w:ascii="Twinkl Cursive Unlooped Thin" w:eastAsia="Times New Roman" w:hAnsi="Twinkl Cursive Unlooped Thin" w:cs="Arial"/>
                <w:lang w:eastAsia="en-GB"/>
              </w:rPr>
            </w:pPr>
            <w:r w:rsidRPr="001060F8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>Learn the song, sing along and play your instrument!</w:t>
            </w:r>
          </w:p>
          <w:p w14:paraId="00C3EDFC" w14:textId="77777777" w:rsidR="001060F8" w:rsidRPr="001060F8" w:rsidRDefault="001060F8" w:rsidP="00474E09">
            <w:pPr>
              <w:jc w:val="center"/>
              <w:rPr>
                <w:rFonts w:ascii="Twinkl Cursive Unlooped Thin" w:eastAsia="Times New Roman" w:hAnsi="Twinkl Cursive Unlooped Thin" w:cs="Arial"/>
                <w:lang w:eastAsia="en-GB"/>
              </w:rPr>
            </w:pPr>
            <w:r w:rsidRPr="001060F8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>Please post a video of your homemade instrument on the Class 2 page.</w:t>
            </w:r>
          </w:p>
          <w:p w14:paraId="0BFDB1D0" w14:textId="5C96044A" w:rsidR="002F4EC7" w:rsidRPr="00F46C3E" w:rsidRDefault="002F4EC7" w:rsidP="00F46C3E">
            <w:pPr>
              <w:jc w:val="center"/>
              <w:rPr>
                <w:rFonts w:ascii="Twinkl Cursive Unlooped Thin" w:eastAsia="Times New Roman" w:hAnsi="Twinkl Cursive Unlooped Thin" w:cs="Arial"/>
                <w:lang w:eastAsia="en-GB"/>
              </w:rPr>
            </w:pPr>
            <w:r w:rsidRPr="001060F8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 xml:space="preserve">If you’re feeling confident, I’d love to see a video of you performing </w:t>
            </w:r>
            <w:r w:rsidR="00CE790A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 xml:space="preserve">the song </w:t>
            </w:r>
            <w:r w:rsidRPr="001060F8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>so please email me a video or post it on Class 2’s page.</w:t>
            </w:r>
          </w:p>
        </w:tc>
      </w:tr>
      <w:tr w:rsidR="008E5EF1" w:rsidRPr="00E357D0" w14:paraId="45C6CD50" w14:textId="77777777" w:rsidTr="0053203A">
        <w:trPr>
          <w:tblCellSpacing w:w="10" w:type="dxa"/>
          <w:jc w:val="center"/>
        </w:trPr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CCE4" w:themeFill="accent1" w:themeFillTint="66"/>
            <w:vAlign w:val="center"/>
            <w:hideMark/>
          </w:tcPr>
          <w:p w14:paraId="4531280F" w14:textId="77777777" w:rsidR="008E5EF1" w:rsidRPr="008E5EF1" w:rsidRDefault="008E5EF1" w:rsidP="00261F9A">
            <w:pPr>
              <w:jc w:val="center"/>
              <w:rPr>
                <w:rFonts w:ascii="Twinkl Cursive Unlooped Thin" w:eastAsia="Times New Roman" w:hAnsi="Twinkl Cursive Unlooped Thin" w:cs="Arial"/>
                <w:b/>
                <w:bCs/>
                <w:sz w:val="16"/>
                <w:szCs w:val="16"/>
                <w:lang w:eastAsia="en-GB"/>
              </w:rPr>
            </w:pPr>
          </w:p>
          <w:p w14:paraId="09DAA33D" w14:textId="77777777" w:rsidR="0090077F" w:rsidRDefault="008E5EF1" w:rsidP="00261F9A">
            <w:pPr>
              <w:jc w:val="center"/>
              <w:rPr>
                <w:rFonts w:ascii="Twinkl Cursive Unlooped Thin" w:eastAsia="Times New Roman" w:hAnsi="Twinkl Cursive Unlooped Thin" w:cs="Arial"/>
                <w:b/>
                <w:bCs/>
                <w:lang w:eastAsia="en-GB"/>
              </w:rPr>
            </w:pPr>
            <w:r w:rsidRPr="008E5EF1">
              <w:rPr>
                <w:rFonts w:ascii="Twinkl Cursive Unlooped Thin" w:eastAsia="Times New Roman" w:hAnsi="Twinkl Cursive Unlooped Thin" w:cs="Arial"/>
                <w:b/>
                <w:bCs/>
                <w:sz w:val="22"/>
                <w:szCs w:val="22"/>
                <w:lang w:eastAsia="en-GB"/>
              </w:rPr>
              <w:t xml:space="preserve">Extra </w:t>
            </w:r>
          </w:p>
          <w:p w14:paraId="23B52232" w14:textId="77777777" w:rsidR="0090077F" w:rsidRDefault="008E5EF1" w:rsidP="00261F9A">
            <w:pPr>
              <w:jc w:val="center"/>
              <w:rPr>
                <w:rFonts w:ascii="Twinkl Cursive Unlooped Thin" w:eastAsia="Times New Roman" w:hAnsi="Twinkl Cursive Unlooped Thin" w:cs="Arial"/>
                <w:b/>
                <w:bCs/>
                <w:lang w:eastAsia="en-GB"/>
              </w:rPr>
            </w:pPr>
            <w:r w:rsidRPr="008E5EF1">
              <w:rPr>
                <w:rFonts w:ascii="Twinkl Cursive Unlooped Thin" w:eastAsia="Times New Roman" w:hAnsi="Twinkl Cursive Unlooped Thin" w:cs="Arial"/>
                <w:b/>
                <w:bCs/>
                <w:sz w:val="22"/>
                <w:szCs w:val="22"/>
                <w:lang w:eastAsia="en-GB"/>
              </w:rPr>
              <w:t xml:space="preserve">tasks </w:t>
            </w:r>
          </w:p>
          <w:p w14:paraId="76ED9321" w14:textId="77777777" w:rsidR="0090077F" w:rsidRDefault="0090077F" w:rsidP="00261F9A">
            <w:pPr>
              <w:jc w:val="center"/>
              <w:rPr>
                <w:rFonts w:ascii="Twinkl Cursive Unlooped Thin" w:eastAsia="Times New Roman" w:hAnsi="Twinkl Cursive Unlooped Thin" w:cs="Arial"/>
                <w:b/>
                <w:bCs/>
                <w:lang w:eastAsia="en-GB"/>
              </w:rPr>
            </w:pPr>
          </w:p>
          <w:p w14:paraId="13325752" w14:textId="77777777" w:rsidR="008E5EF1" w:rsidRDefault="008E5EF1" w:rsidP="00261F9A">
            <w:pPr>
              <w:jc w:val="center"/>
              <w:rPr>
                <w:rFonts w:ascii="Twinkl Cursive Unlooped Thin" w:eastAsia="Times New Roman" w:hAnsi="Twinkl Cursive Unlooped Thin" w:cs="Arial"/>
                <w:b/>
                <w:bCs/>
                <w:sz w:val="16"/>
                <w:szCs w:val="16"/>
                <w:lang w:eastAsia="en-GB"/>
              </w:rPr>
            </w:pPr>
            <w:r w:rsidRPr="008E5EF1">
              <w:rPr>
                <w:rFonts w:ascii="Twinkl Cursive Unlooped Thin" w:eastAsia="Times New Roman" w:hAnsi="Twinkl Cursive Unlooped Thin" w:cs="Arial"/>
                <w:b/>
                <w:bCs/>
                <w:sz w:val="16"/>
                <w:szCs w:val="16"/>
                <w:lang w:eastAsia="en-GB"/>
              </w:rPr>
              <w:t>(if you’ve finished everything else!)</w:t>
            </w:r>
          </w:p>
          <w:p w14:paraId="0D4CA1DC" w14:textId="77777777" w:rsidR="008E5EF1" w:rsidRPr="008E5EF1" w:rsidRDefault="008E5EF1" w:rsidP="00261F9A">
            <w:pPr>
              <w:jc w:val="center"/>
              <w:rPr>
                <w:rFonts w:ascii="Twinkl Cursive Unlooped Thin" w:eastAsia="Times New Roman" w:hAnsi="Twinkl Cursive Unlooped Thin" w:cs="Arial"/>
                <w:b/>
                <w:bCs/>
                <w:lang w:eastAsia="en-GB"/>
              </w:rPr>
            </w:pPr>
          </w:p>
        </w:tc>
        <w:tc>
          <w:tcPr>
            <w:tcW w:w="916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4FEA29D2" w14:textId="77777777" w:rsidR="0090077F" w:rsidRPr="0090077F" w:rsidRDefault="0090077F" w:rsidP="00E07894">
            <w:pPr>
              <w:ind w:left="97"/>
              <w:jc w:val="center"/>
              <w:rPr>
                <w:rFonts w:ascii="Twinkl Cursive Unlooped Thin" w:eastAsia="Times New Roman" w:hAnsi="Twinkl Cursive Unlooped Thin" w:cs="Arial"/>
                <w:sz w:val="16"/>
                <w:szCs w:val="16"/>
                <w:lang w:eastAsia="en-GB"/>
              </w:rPr>
            </w:pPr>
          </w:p>
          <w:p w14:paraId="65534044" w14:textId="77777777" w:rsidR="00E07894" w:rsidRPr="000150E6" w:rsidRDefault="00E07894" w:rsidP="000150E6">
            <w:pPr>
              <w:ind w:left="97"/>
              <w:jc w:val="center"/>
              <w:rPr>
                <w:rFonts w:ascii="Twinkl Cursive Unlooped Thin" w:eastAsia="Times New Roman" w:hAnsi="Twinkl Cursive Unlooped Thin" w:cs="Arial"/>
                <w:lang w:eastAsia="en-GB"/>
              </w:rPr>
            </w:pPr>
            <w:r w:rsidRPr="000150E6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 xml:space="preserve">ICT: </w:t>
            </w:r>
            <w:r w:rsidR="00285630" w:rsidRPr="000150E6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>Try some</w:t>
            </w:r>
            <w:r w:rsidRPr="000150E6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 xml:space="preserve"> coding with </w:t>
            </w:r>
            <w:hyperlink r:id="rId22" w:history="1">
              <w:r w:rsidR="000150E6">
                <w:rPr>
                  <w:rStyle w:val="Hyperlink"/>
                  <w:rFonts w:ascii="Twinkl Cursive Unlooped Thin" w:eastAsia="Times New Roman" w:hAnsi="Twinkl Cursive Unlooped Thin" w:cs="Arial"/>
                  <w:sz w:val="22"/>
                  <w:szCs w:val="22"/>
                  <w:lang w:eastAsia="en-GB"/>
                </w:rPr>
                <w:t>Espresso Coding</w:t>
              </w:r>
            </w:hyperlink>
            <w:r w:rsidR="000150E6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 xml:space="preserve"> (</w:t>
            </w:r>
            <w:r w:rsidR="000150E6" w:rsidRPr="000150E6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>Unit 2a for Year 2</w:t>
            </w:r>
            <w:r w:rsidRPr="000150E6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 xml:space="preserve"> and </w:t>
            </w:r>
            <w:r w:rsidR="000150E6" w:rsidRPr="000150E6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>Unit 3a for Year 3</w:t>
            </w:r>
            <w:r w:rsidR="000150E6">
              <w:rPr>
                <w:sz w:val="22"/>
                <w:szCs w:val="22"/>
              </w:rPr>
              <w:t>)</w:t>
            </w:r>
          </w:p>
          <w:p w14:paraId="45D56EE2" w14:textId="77777777" w:rsidR="00E07894" w:rsidRPr="000150E6" w:rsidRDefault="00E07894" w:rsidP="00E07894">
            <w:pPr>
              <w:ind w:left="97"/>
              <w:jc w:val="center"/>
              <w:rPr>
                <w:rFonts w:ascii="Twinkl Cursive Unlooped Thin" w:eastAsia="Times New Roman" w:hAnsi="Twinkl Cursive Unlooped Thin" w:cs="Arial"/>
                <w:lang w:eastAsia="en-GB"/>
              </w:rPr>
            </w:pPr>
            <w:r w:rsidRPr="000150E6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>Writing: Practise your joined handwriting using your handwriting book or normal lined paper</w:t>
            </w:r>
          </w:p>
          <w:p w14:paraId="280BA972" w14:textId="72A00128" w:rsidR="00E07894" w:rsidRPr="009760E8" w:rsidRDefault="00E07894" w:rsidP="00E07894">
            <w:pPr>
              <w:ind w:left="97"/>
              <w:jc w:val="center"/>
              <w:rPr>
                <w:rFonts w:ascii="Twinkl Cursive Unlooped Thin" w:eastAsia="Times New Roman" w:hAnsi="Twinkl Cursive Unlooped Thin" w:cs="Arial"/>
                <w:b/>
                <w:bCs/>
                <w:lang w:eastAsia="en-GB"/>
              </w:rPr>
            </w:pPr>
            <w:r w:rsidRPr="000150E6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>French:</w:t>
            </w:r>
            <w:r w:rsidR="0090077F" w:rsidRPr="000150E6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 xml:space="preserve"> Use </w:t>
            </w:r>
            <w:hyperlink r:id="rId23" w:history="1">
              <w:r w:rsidRPr="009760E8">
                <w:rPr>
                  <w:rStyle w:val="Hyperlink"/>
                  <w:rFonts w:ascii="Twinkl Cursive Unlooped Thin" w:eastAsia="Times New Roman" w:hAnsi="Twinkl Cursive Unlooped Thin" w:cs="Arial"/>
                  <w:sz w:val="22"/>
                  <w:szCs w:val="22"/>
                  <w:lang w:eastAsia="en-GB"/>
                </w:rPr>
                <w:t>Duolingo French</w:t>
              </w:r>
            </w:hyperlink>
            <w:r w:rsidR="0090077F" w:rsidRPr="000150E6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 xml:space="preserve"> to practise your French speaking skills</w:t>
            </w:r>
            <w:r w:rsidR="009760E8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 xml:space="preserve">. </w:t>
            </w:r>
            <w:r w:rsidR="009760E8" w:rsidRPr="009760E8">
              <w:rPr>
                <w:rFonts w:ascii="Twinkl Cursive Unlooped Thin" w:eastAsia="Times New Roman" w:hAnsi="Twinkl Cursive Unlooped Thin" w:cs="Arial"/>
                <w:b/>
                <w:bCs/>
                <w:sz w:val="22"/>
                <w:szCs w:val="22"/>
                <w:lang w:eastAsia="en-GB"/>
              </w:rPr>
              <w:t>Your usernames/passwords will be sent out on Monday</w:t>
            </w:r>
          </w:p>
          <w:p w14:paraId="62704FFB" w14:textId="77777777" w:rsidR="000150E6" w:rsidRPr="000150E6" w:rsidRDefault="00E07894" w:rsidP="001060F8">
            <w:pPr>
              <w:ind w:left="97"/>
              <w:jc w:val="center"/>
              <w:rPr>
                <w:rFonts w:ascii="Twinkl Cursive Unlooped Thin" w:eastAsia="Times New Roman" w:hAnsi="Twinkl Cursive Unlooped Thin" w:cs="Arial"/>
                <w:lang w:eastAsia="en-GB"/>
              </w:rPr>
            </w:pPr>
            <w:r w:rsidRPr="000150E6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 xml:space="preserve">Science: Try this fun Science experiment to make </w:t>
            </w:r>
            <w:hyperlink r:id="rId24" w:history="1">
              <w:r w:rsidR="000150E6" w:rsidRPr="000150E6">
                <w:rPr>
                  <w:rStyle w:val="Hyperlink"/>
                  <w:rFonts w:ascii="Twinkl Cursive Unlooped Thin" w:eastAsia="Times New Roman" w:hAnsi="Twinkl Cursive Unlooped Thin" w:cs="Arial"/>
                  <w:sz w:val="22"/>
                  <w:szCs w:val="22"/>
                  <w:lang w:eastAsia="en-GB"/>
                </w:rPr>
                <w:t>Invisible Ink</w:t>
              </w:r>
            </w:hyperlink>
          </w:p>
          <w:p w14:paraId="09B93AA9" w14:textId="77777777" w:rsidR="0090077F" w:rsidRPr="000150E6" w:rsidRDefault="001060F8" w:rsidP="0090077F">
            <w:pPr>
              <w:ind w:left="97"/>
              <w:jc w:val="center"/>
              <w:rPr>
                <w:rFonts w:ascii="Twinkl Cursive Unlooped Thin" w:eastAsia="Times New Roman" w:hAnsi="Twinkl Cursive Unlooped Thin" w:cs="Arial"/>
                <w:lang w:eastAsia="en-GB"/>
              </w:rPr>
            </w:pPr>
            <w:r w:rsidRPr="000150E6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 xml:space="preserve">Art: Practise your sketching skills by going outdoors and drawing things you can </w:t>
            </w:r>
            <w:r w:rsidR="005F0EA1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>see, such as plants and insects</w:t>
            </w:r>
          </w:p>
          <w:p w14:paraId="220C1D25" w14:textId="77777777" w:rsidR="0090077F" w:rsidRPr="0090077F" w:rsidRDefault="0090077F" w:rsidP="0090077F">
            <w:pPr>
              <w:ind w:left="97"/>
              <w:jc w:val="center"/>
              <w:rPr>
                <w:rFonts w:ascii="Twinkl Cursive Unlooped Thin" w:eastAsia="Times New Roman" w:hAnsi="Twinkl Cursive Unlooped Thin" w:cs="Arial"/>
                <w:sz w:val="16"/>
                <w:szCs w:val="16"/>
                <w:lang w:eastAsia="en-GB"/>
              </w:rPr>
            </w:pPr>
          </w:p>
        </w:tc>
      </w:tr>
      <w:tr w:rsidR="009760E8" w:rsidRPr="00E357D0" w14:paraId="64F4E20A" w14:textId="77777777" w:rsidTr="0053203A">
        <w:trPr>
          <w:tblCellSpacing w:w="10" w:type="dxa"/>
          <w:jc w:val="center"/>
        </w:trPr>
        <w:tc>
          <w:tcPr>
            <w:tcW w:w="1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8CCE4" w:themeFill="accent1" w:themeFillTint="66"/>
            <w:vAlign w:val="center"/>
          </w:tcPr>
          <w:p w14:paraId="4E09367C" w14:textId="513B69A5" w:rsidR="009760E8" w:rsidRPr="00525FDB" w:rsidRDefault="009760E8" w:rsidP="009760E8">
            <w:pPr>
              <w:jc w:val="center"/>
              <w:rPr>
                <w:rFonts w:ascii="Twinkl Cursive Unlooped Thin" w:eastAsia="Times New Roman" w:hAnsi="Twinkl Cursive Unlooped Thin" w:cs="Arial"/>
                <w:b/>
                <w:bCs/>
                <w:lang w:eastAsia="en-GB"/>
              </w:rPr>
            </w:pPr>
            <w:r>
              <w:rPr>
                <w:rFonts w:ascii="Twinkl Cursive Unlooped Thin" w:eastAsia="Times New Roman" w:hAnsi="Twinkl Cursive Unlooped Thin" w:cs="Arial"/>
                <w:b/>
                <w:bCs/>
                <w:sz w:val="22"/>
                <w:szCs w:val="22"/>
                <w:lang w:eastAsia="en-GB"/>
              </w:rPr>
              <w:t>Friday</w:t>
            </w:r>
          </w:p>
          <w:p w14:paraId="527C0E89" w14:textId="5CE771E2" w:rsidR="009760E8" w:rsidRPr="00525FDB" w:rsidRDefault="009760E8" w:rsidP="009760E8">
            <w:pPr>
              <w:jc w:val="center"/>
              <w:rPr>
                <w:rFonts w:ascii="Twinkl Cursive Unlooped Thin" w:eastAsia="Times New Roman" w:hAnsi="Twinkl Cursive Unlooped Thin" w:cs="Arial"/>
                <w:b/>
                <w:bCs/>
                <w:lang w:eastAsia="en-GB"/>
              </w:rPr>
            </w:pPr>
            <w:r>
              <w:rPr>
                <w:rFonts w:ascii="Twinkl Cursive Unlooped Thin" w:eastAsia="Times New Roman" w:hAnsi="Twinkl Cursive Unlooped Thin" w:cs="Arial"/>
                <w:b/>
                <w:bCs/>
                <w:sz w:val="22"/>
                <w:szCs w:val="22"/>
                <w:lang w:eastAsia="en-GB"/>
              </w:rPr>
              <w:t>8</w:t>
            </w:r>
            <w:r w:rsidRPr="00525FDB">
              <w:rPr>
                <w:rFonts w:ascii="Twinkl Cursive Unlooped Thin" w:eastAsia="Times New Roman" w:hAnsi="Twinkl Cursive Unlooped Thin" w:cs="Arial"/>
                <w:b/>
                <w:bCs/>
                <w:sz w:val="22"/>
                <w:szCs w:val="22"/>
                <w:vertAlign w:val="superscript"/>
                <w:lang w:eastAsia="en-GB"/>
              </w:rPr>
              <w:t>th</w:t>
            </w:r>
            <w:r w:rsidRPr="00525FDB">
              <w:rPr>
                <w:rFonts w:ascii="Twinkl Cursive Unlooped Thin" w:eastAsia="Times New Roman" w:hAnsi="Twinkl Cursive Unlooped Thin" w:cs="Arial"/>
                <w:b/>
                <w:bCs/>
                <w:sz w:val="22"/>
                <w:szCs w:val="22"/>
                <w:lang w:eastAsia="en-GB"/>
              </w:rPr>
              <w:t xml:space="preserve"> </w:t>
            </w:r>
          </w:p>
          <w:p w14:paraId="7C466F4A" w14:textId="77777777" w:rsidR="009760E8" w:rsidRPr="00525FDB" w:rsidRDefault="009760E8" w:rsidP="009760E8">
            <w:pPr>
              <w:jc w:val="center"/>
              <w:rPr>
                <w:rFonts w:ascii="Twinkl Cursive Unlooped Thin" w:eastAsia="Times New Roman" w:hAnsi="Twinkl Cursive Unlooped Thin" w:cs="Arial"/>
                <w:b/>
                <w:bCs/>
                <w:lang w:eastAsia="en-GB"/>
              </w:rPr>
            </w:pPr>
            <w:r w:rsidRPr="00525FDB">
              <w:rPr>
                <w:rFonts w:ascii="Twinkl Cursive Unlooped Thin" w:eastAsia="Times New Roman" w:hAnsi="Twinkl Cursive Unlooped Thin" w:cs="Arial"/>
                <w:b/>
                <w:bCs/>
                <w:sz w:val="22"/>
                <w:szCs w:val="22"/>
                <w:lang w:eastAsia="en-GB"/>
              </w:rPr>
              <w:t>May</w:t>
            </w:r>
          </w:p>
          <w:p w14:paraId="4B465105" w14:textId="11FA6534" w:rsidR="009760E8" w:rsidRPr="008E5EF1" w:rsidRDefault="009760E8" w:rsidP="009760E8">
            <w:pPr>
              <w:jc w:val="center"/>
              <w:rPr>
                <w:rFonts w:ascii="Twinkl Cursive Unlooped Thin" w:eastAsia="Times New Roman" w:hAnsi="Twinkl Cursive Unlooped Thin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916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51458A6A" w14:textId="0C58021E" w:rsidR="009760E8" w:rsidRPr="009760E8" w:rsidRDefault="009760E8" w:rsidP="009760E8">
            <w:pPr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</w:pPr>
            <w:r w:rsidRPr="009760E8">
              <w:rPr>
                <w:rFonts w:ascii="Twinkl Cursive Unlooped Thin" w:eastAsia="Times New Roman" w:hAnsi="Twinkl Cursive Unlooped Thin" w:cs="Arial"/>
                <w:sz w:val="22"/>
                <w:szCs w:val="22"/>
                <w:highlight w:val="yellow"/>
                <w:lang w:eastAsia="en-GB"/>
              </w:rPr>
              <w:t>Bank Holiday</w:t>
            </w:r>
            <w:r w:rsidRPr="009760E8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 xml:space="preserve"> </w:t>
            </w:r>
            <w:r w:rsidRPr="009760E8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 xml:space="preserve"> </w:t>
            </w:r>
          </w:p>
          <w:p w14:paraId="73DBDF78" w14:textId="77777777" w:rsidR="009760E8" w:rsidRPr="009760E8" w:rsidRDefault="009760E8" w:rsidP="009760E8">
            <w:pPr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</w:pPr>
            <w:r w:rsidRPr="009760E8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 xml:space="preserve">Activities for VE Day Victory – </w:t>
            </w:r>
            <w:r w:rsidRPr="000B5CD4">
              <w:rPr>
                <w:rFonts w:ascii="Twinkl Cursive Unlooped Thin" w:eastAsia="Times New Roman" w:hAnsi="Twinkl Cursive Unlooped Thin" w:cs="Arial"/>
                <w:b/>
                <w:bCs/>
                <w:sz w:val="22"/>
                <w:szCs w:val="22"/>
                <w:lang w:eastAsia="en-GB"/>
              </w:rPr>
              <w:t>optional activities</w:t>
            </w:r>
            <w:r w:rsidRPr="009760E8">
              <w:rPr>
                <w:rFonts w:ascii="Twinkl Cursive Unlooped Thin" w:eastAsia="Times New Roman" w:hAnsi="Twinkl Cursive Unlooped Thin" w:cs="Arial"/>
                <w:sz w:val="22"/>
                <w:szCs w:val="22"/>
                <w:lang w:eastAsia="en-GB"/>
              </w:rPr>
              <w:t xml:space="preserve"> if you want to have a go! Not Compulsory, just a bit of fun.</w:t>
            </w:r>
          </w:p>
          <w:p w14:paraId="4BD6721F" w14:textId="77777777" w:rsidR="009760E8" w:rsidRDefault="009760E8" w:rsidP="009760E8">
            <w:pPr>
              <w:ind w:left="97"/>
              <w:jc w:val="center"/>
              <w:rPr>
                <w:rFonts w:ascii="Twinkl" w:eastAsia="Times New Roman" w:hAnsi="Twinkl" w:cs="Times New Roman"/>
                <w:b/>
                <w:sz w:val="16"/>
                <w:szCs w:val="16"/>
                <w:lang w:eastAsia="en-GB"/>
              </w:rPr>
            </w:pPr>
          </w:p>
          <w:p w14:paraId="7CE4EFFE" w14:textId="24A2AB95" w:rsidR="009760E8" w:rsidRPr="009760E8" w:rsidRDefault="009760E8" w:rsidP="009760E8">
            <w:pPr>
              <w:pStyle w:val="ListParagraph"/>
              <w:numPr>
                <w:ilvl w:val="0"/>
                <w:numId w:val="1"/>
              </w:numPr>
              <w:rPr>
                <w:rFonts w:ascii="Twinkl" w:eastAsia="Times New Roman" w:hAnsi="Twinkl" w:cs="Times New Roman"/>
                <w:b/>
                <w:sz w:val="22"/>
                <w:szCs w:val="21"/>
                <w:lang w:eastAsia="en-GB"/>
              </w:rPr>
            </w:pPr>
            <w:hyperlink r:id="rId25" w:history="1">
              <w:r w:rsidRPr="009760E8">
                <w:rPr>
                  <w:rStyle w:val="Hyperlink"/>
                  <w:rFonts w:ascii="Twinkl" w:eastAsia="Times New Roman" w:hAnsi="Twinkl" w:cs="Times New Roman"/>
                  <w:b/>
                  <w:sz w:val="22"/>
                  <w:szCs w:val="21"/>
                  <w:lang w:eastAsia="en-GB"/>
                </w:rPr>
                <w:t>Colour your own Union Jack flag</w:t>
              </w:r>
            </w:hyperlink>
          </w:p>
          <w:p w14:paraId="5FA58648" w14:textId="77777777" w:rsidR="009760E8" w:rsidRPr="009760E8" w:rsidRDefault="009760E8" w:rsidP="009760E8">
            <w:pPr>
              <w:pStyle w:val="ListParagraph"/>
              <w:numPr>
                <w:ilvl w:val="0"/>
                <w:numId w:val="1"/>
              </w:numPr>
              <w:rPr>
                <w:rFonts w:ascii="Twinkl" w:hAnsi="Twinkl"/>
                <w:b/>
                <w:sz w:val="22"/>
                <w:szCs w:val="21"/>
              </w:rPr>
            </w:pPr>
            <w:hyperlink r:id="rId26" w:history="1">
              <w:r w:rsidRPr="009760E8">
                <w:rPr>
                  <w:rStyle w:val="Hyperlink"/>
                  <w:rFonts w:ascii="Twinkl" w:hAnsi="Twinkl"/>
                  <w:b/>
                  <w:sz w:val="22"/>
                  <w:szCs w:val="21"/>
                </w:rPr>
                <w:t>Make Your own bunting</w:t>
              </w:r>
            </w:hyperlink>
          </w:p>
          <w:p w14:paraId="0F9D2C9A" w14:textId="3E497981" w:rsidR="009760E8" w:rsidRPr="009760E8" w:rsidRDefault="009760E8" w:rsidP="009760E8">
            <w:pPr>
              <w:pStyle w:val="ListParagraph"/>
              <w:numPr>
                <w:ilvl w:val="0"/>
                <w:numId w:val="1"/>
              </w:numPr>
              <w:rPr>
                <w:rFonts w:ascii="Twinkl" w:eastAsia="Times New Roman" w:hAnsi="Twinkl" w:cs="Times New Roman"/>
                <w:b/>
                <w:sz w:val="28"/>
                <w:szCs w:val="28"/>
                <w:lang w:eastAsia="en-GB"/>
              </w:rPr>
            </w:pPr>
            <w:hyperlink r:id="rId27" w:history="1">
              <w:r w:rsidRPr="009760E8">
                <w:rPr>
                  <w:rStyle w:val="Hyperlink"/>
                  <w:rFonts w:ascii="Twinkl" w:eastAsia="Times New Roman" w:hAnsi="Twinkl" w:cs="Arial"/>
                  <w:b/>
                  <w:bCs/>
                  <w:kern w:val="36"/>
                  <w:sz w:val="22"/>
                  <w:szCs w:val="21"/>
                  <w:lang w:val="en-US"/>
                </w:rPr>
                <w:t>Simple WW2 Spitfire Glider Activity Paper Craft</w:t>
              </w:r>
            </w:hyperlink>
          </w:p>
          <w:p w14:paraId="639EFA4A" w14:textId="049B108C" w:rsidR="009760E8" w:rsidRPr="0090077F" w:rsidRDefault="009760E8" w:rsidP="009760E8">
            <w:pPr>
              <w:ind w:left="97"/>
              <w:jc w:val="center"/>
              <w:rPr>
                <w:rFonts w:ascii="Twinkl Cursive Unlooped Thin" w:eastAsia="Times New Roman" w:hAnsi="Twinkl Cursive Unlooped Thin" w:cs="Arial"/>
                <w:sz w:val="16"/>
                <w:szCs w:val="16"/>
                <w:lang w:eastAsia="en-GB"/>
              </w:rPr>
            </w:pPr>
          </w:p>
        </w:tc>
      </w:tr>
    </w:tbl>
    <w:p w14:paraId="76BF4ABA" w14:textId="77777777" w:rsidR="004B6DFB" w:rsidRPr="000F63B3" w:rsidRDefault="004B6DFB" w:rsidP="00474E09">
      <w:pPr>
        <w:rPr>
          <w:rFonts w:ascii="Twinkl Cursive Unlooped Thin" w:eastAsia="Times New Roman" w:hAnsi="Twinkl Cursive Unlooped Thin" w:cs="Times New Roman"/>
          <w:sz w:val="16"/>
          <w:szCs w:val="16"/>
          <w:lang w:eastAsia="en-GB"/>
        </w:rPr>
      </w:pPr>
    </w:p>
    <w:p w14:paraId="23A2CB84" w14:textId="77777777" w:rsidR="000F63B3" w:rsidRDefault="000F63B3" w:rsidP="000F63B3">
      <w:pPr>
        <w:jc w:val="center"/>
        <w:rPr>
          <w:rFonts w:ascii="Twinkl Cursive Unlooped Thin" w:eastAsia="Times New Roman" w:hAnsi="Twinkl Cursive Unlooped Thin" w:cs="Times New Roman"/>
          <w:sz w:val="22"/>
          <w:szCs w:val="22"/>
          <w:lang w:eastAsia="en-GB"/>
        </w:rPr>
      </w:pPr>
      <w:r>
        <w:rPr>
          <w:rFonts w:ascii="Twinkl Cursive Unlooped Thin" w:eastAsia="Times New Roman" w:hAnsi="Twinkl Cursive Unlooped Thin" w:cs="Times New Roman"/>
          <w:sz w:val="22"/>
          <w:szCs w:val="22"/>
          <w:lang w:eastAsia="en-GB"/>
        </w:rPr>
        <w:t xml:space="preserve">Class 2 </w:t>
      </w:r>
      <w:r w:rsidR="00B75FBF">
        <w:rPr>
          <w:rFonts w:ascii="Twinkl Cursive Unlooped Thin" w:eastAsia="Times New Roman" w:hAnsi="Twinkl Cursive Unlooped Thin" w:cs="Times New Roman"/>
          <w:sz w:val="22"/>
          <w:szCs w:val="22"/>
          <w:lang w:eastAsia="en-GB"/>
        </w:rPr>
        <w:t>Google Hangout T</w:t>
      </w:r>
      <w:r>
        <w:rPr>
          <w:rFonts w:ascii="Twinkl Cursive Unlooped Thin" w:eastAsia="Times New Roman" w:hAnsi="Twinkl Cursive Unlooped Thin" w:cs="Times New Roman"/>
          <w:sz w:val="22"/>
          <w:szCs w:val="22"/>
          <w:lang w:eastAsia="en-GB"/>
        </w:rPr>
        <w:t>imes</w:t>
      </w:r>
    </w:p>
    <w:p w14:paraId="376649DD" w14:textId="77777777" w:rsidR="000F63B3" w:rsidRPr="000F63B3" w:rsidRDefault="000F63B3" w:rsidP="000F63B3">
      <w:pPr>
        <w:rPr>
          <w:rFonts w:ascii="Twinkl Cursive Unlooped Thin" w:eastAsia="Times New Roman" w:hAnsi="Twinkl Cursive Unlooped Thin" w:cs="Times New Roman"/>
          <w:sz w:val="10"/>
          <w:szCs w:val="10"/>
          <w:lang w:eastAsia="en-GB"/>
        </w:rPr>
      </w:pPr>
    </w:p>
    <w:p w14:paraId="6A2C84FD" w14:textId="77777777" w:rsidR="000F63B3" w:rsidRPr="000F63B3" w:rsidRDefault="000F63B3" w:rsidP="000F63B3">
      <w:pPr>
        <w:jc w:val="center"/>
        <w:rPr>
          <w:rFonts w:ascii="Twinkl Cursive Unlooped Thin" w:eastAsia="Times New Roman" w:hAnsi="Twinkl Cursive Unlooped Thin" w:cs="Times New Roman"/>
          <w:sz w:val="10"/>
          <w:szCs w:val="10"/>
          <w:lang w:eastAsia="en-GB"/>
        </w:rPr>
        <w:sectPr w:rsidR="000F63B3" w:rsidRPr="000F63B3" w:rsidSect="00261F9A">
          <w:pgSz w:w="11900" w:h="16840"/>
          <w:pgMar w:top="567" w:right="851" w:bottom="567" w:left="851" w:header="709" w:footer="709" w:gutter="0"/>
          <w:cols w:space="708"/>
          <w:docGrid w:linePitch="360"/>
        </w:sectPr>
      </w:pPr>
    </w:p>
    <w:tbl>
      <w:tblPr>
        <w:tblStyle w:val="TableGrid"/>
        <w:tblW w:w="5246" w:type="dxa"/>
        <w:tblInd w:w="-176" w:type="dxa"/>
        <w:tblLook w:val="04A0" w:firstRow="1" w:lastRow="0" w:firstColumn="1" w:lastColumn="0" w:noHBand="0" w:noVBand="1"/>
      </w:tblPr>
      <w:tblGrid>
        <w:gridCol w:w="2631"/>
        <w:gridCol w:w="2615"/>
      </w:tblGrid>
      <w:tr w:rsidR="000F63B3" w14:paraId="40E4D985" w14:textId="77777777" w:rsidTr="000F63B3">
        <w:tc>
          <w:tcPr>
            <w:tcW w:w="5246" w:type="dxa"/>
            <w:gridSpan w:val="2"/>
          </w:tcPr>
          <w:p w14:paraId="48F6D8B8" w14:textId="77777777" w:rsidR="000F63B3" w:rsidRDefault="000F63B3" w:rsidP="000F63B3">
            <w:pPr>
              <w:jc w:val="center"/>
              <w:rPr>
                <w:rFonts w:ascii="Twinkl Cursive Unlooped Thin" w:eastAsia="Times New Roman" w:hAnsi="Twinkl Cursive Unlooped Thin" w:cs="Times New Roman"/>
                <w:lang w:eastAsia="en-GB"/>
              </w:rPr>
            </w:pPr>
            <w:r>
              <w:rPr>
                <w:rFonts w:ascii="Twinkl Cursive Unlooped Thin" w:eastAsia="Times New Roman" w:hAnsi="Twinkl Cursive Unlooped Thin" w:cs="Times New Roman"/>
                <w:lang w:eastAsia="en-GB"/>
              </w:rPr>
              <w:t>Class 2 Chat with Miss Booth</w:t>
            </w:r>
          </w:p>
        </w:tc>
      </w:tr>
      <w:tr w:rsidR="000F63B3" w14:paraId="3220BCCF" w14:textId="77777777" w:rsidTr="000F63B3">
        <w:tc>
          <w:tcPr>
            <w:tcW w:w="2631" w:type="dxa"/>
          </w:tcPr>
          <w:p w14:paraId="26799284" w14:textId="77777777" w:rsidR="000F63B3" w:rsidRDefault="000F63B3" w:rsidP="00474E09">
            <w:pPr>
              <w:rPr>
                <w:rFonts w:ascii="Twinkl Cursive Unlooped Thin" w:eastAsia="Times New Roman" w:hAnsi="Twinkl Cursive Unlooped Thin" w:cs="Times New Roman"/>
                <w:lang w:eastAsia="en-GB"/>
              </w:rPr>
            </w:pPr>
            <w:r>
              <w:rPr>
                <w:rFonts w:ascii="Twinkl Cursive Unlooped Thin" w:eastAsia="Times New Roman" w:hAnsi="Twinkl Cursive Unlooped Thin" w:cs="Times New Roman"/>
                <w:lang w:eastAsia="en-GB"/>
              </w:rPr>
              <w:t>Class 2 Chat</w:t>
            </w:r>
          </w:p>
        </w:tc>
        <w:tc>
          <w:tcPr>
            <w:tcW w:w="2615" w:type="dxa"/>
          </w:tcPr>
          <w:p w14:paraId="20F6AB92" w14:textId="77777777" w:rsidR="000F63B3" w:rsidRDefault="000F63B3" w:rsidP="00474E09">
            <w:pPr>
              <w:rPr>
                <w:rFonts w:ascii="Twinkl Cursive Unlooped Thin" w:eastAsia="Times New Roman" w:hAnsi="Twinkl Cursive Unlooped Thin" w:cs="Times New Roman"/>
                <w:lang w:eastAsia="en-GB"/>
              </w:rPr>
            </w:pPr>
            <w:r>
              <w:rPr>
                <w:rFonts w:ascii="Twinkl Cursive Unlooped Thin" w:eastAsia="Times New Roman" w:hAnsi="Twinkl Cursive Unlooped Thin" w:cs="Times New Roman"/>
                <w:lang w:eastAsia="en-GB"/>
              </w:rPr>
              <w:t>Tuesdays 10.30</w:t>
            </w:r>
          </w:p>
        </w:tc>
      </w:tr>
      <w:tr w:rsidR="000F63B3" w14:paraId="1BD2B653" w14:textId="77777777" w:rsidTr="000F63B3">
        <w:tc>
          <w:tcPr>
            <w:tcW w:w="2631" w:type="dxa"/>
          </w:tcPr>
          <w:p w14:paraId="2CF81097" w14:textId="77777777" w:rsidR="000F63B3" w:rsidRDefault="000F63B3" w:rsidP="00474E09">
            <w:pPr>
              <w:rPr>
                <w:rFonts w:ascii="Twinkl Cursive Unlooped Thin" w:eastAsia="Times New Roman" w:hAnsi="Twinkl Cursive Unlooped Thin" w:cs="Times New Roman"/>
                <w:lang w:eastAsia="en-GB"/>
              </w:rPr>
            </w:pPr>
            <w:r>
              <w:rPr>
                <w:rFonts w:ascii="Twinkl Cursive Unlooped Thin" w:eastAsia="Times New Roman" w:hAnsi="Twinkl Cursive Unlooped Thin" w:cs="Times New Roman"/>
                <w:lang w:eastAsia="en-GB"/>
              </w:rPr>
              <w:t>Year 2 Show &amp; Tell</w:t>
            </w:r>
          </w:p>
        </w:tc>
        <w:tc>
          <w:tcPr>
            <w:tcW w:w="2615" w:type="dxa"/>
          </w:tcPr>
          <w:p w14:paraId="43A13DF5" w14:textId="77777777" w:rsidR="000F63B3" w:rsidRDefault="000F63B3" w:rsidP="00474E09">
            <w:pPr>
              <w:rPr>
                <w:rFonts w:ascii="Twinkl Cursive Unlooped Thin" w:eastAsia="Times New Roman" w:hAnsi="Twinkl Cursive Unlooped Thin" w:cs="Times New Roman"/>
                <w:lang w:eastAsia="en-GB"/>
              </w:rPr>
            </w:pPr>
            <w:r>
              <w:rPr>
                <w:rFonts w:ascii="Twinkl Cursive Unlooped Thin" w:eastAsia="Times New Roman" w:hAnsi="Twinkl Cursive Unlooped Thin" w:cs="Times New Roman"/>
                <w:lang w:eastAsia="en-GB"/>
              </w:rPr>
              <w:t>Wednesdays 10.30</w:t>
            </w:r>
          </w:p>
        </w:tc>
      </w:tr>
      <w:tr w:rsidR="000F63B3" w14:paraId="3480E371" w14:textId="77777777" w:rsidTr="000F63B3">
        <w:tc>
          <w:tcPr>
            <w:tcW w:w="2631" w:type="dxa"/>
          </w:tcPr>
          <w:p w14:paraId="7DA94B37" w14:textId="77777777" w:rsidR="000F63B3" w:rsidRDefault="000F63B3" w:rsidP="00474E09">
            <w:pPr>
              <w:rPr>
                <w:rFonts w:ascii="Twinkl Cursive Unlooped Thin" w:eastAsia="Times New Roman" w:hAnsi="Twinkl Cursive Unlooped Thin" w:cs="Times New Roman"/>
                <w:lang w:eastAsia="en-GB"/>
              </w:rPr>
            </w:pPr>
            <w:r>
              <w:rPr>
                <w:rFonts w:ascii="Twinkl Cursive Unlooped Thin" w:eastAsia="Times New Roman" w:hAnsi="Twinkl Cursive Unlooped Thin" w:cs="Times New Roman"/>
                <w:lang w:eastAsia="en-GB"/>
              </w:rPr>
              <w:t>Year 3 Show &amp; Tell</w:t>
            </w:r>
          </w:p>
        </w:tc>
        <w:tc>
          <w:tcPr>
            <w:tcW w:w="2615" w:type="dxa"/>
          </w:tcPr>
          <w:p w14:paraId="62B77E9B" w14:textId="77777777" w:rsidR="000F63B3" w:rsidRDefault="000F63B3" w:rsidP="00474E09">
            <w:pPr>
              <w:rPr>
                <w:rFonts w:ascii="Twinkl Cursive Unlooped Thin" w:eastAsia="Times New Roman" w:hAnsi="Twinkl Cursive Unlooped Thin" w:cs="Times New Roman"/>
                <w:lang w:eastAsia="en-GB"/>
              </w:rPr>
            </w:pPr>
            <w:r>
              <w:rPr>
                <w:rFonts w:ascii="Twinkl Cursive Unlooped Thin" w:eastAsia="Times New Roman" w:hAnsi="Twinkl Cursive Unlooped Thin" w:cs="Times New Roman"/>
                <w:lang w:eastAsia="en-GB"/>
              </w:rPr>
              <w:t>Thursdays 10.30</w:t>
            </w:r>
          </w:p>
        </w:tc>
      </w:tr>
      <w:tr w:rsidR="000F63B3" w14:paraId="1A832D28" w14:textId="77777777" w:rsidTr="008F0B4A">
        <w:tc>
          <w:tcPr>
            <w:tcW w:w="5246" w:type="dxa"/>
            <w:gridSpan w:val="2"/>
          </w:tcPr>
          <w:p w14:paraId="4FA22571" w14:textId="77777777" w:rsidR="000F63B3" w:rsidRDefault="000F63B3" w:rsidP="00B75FBF">
            <w:pPr>
              <w:jc w:val="center"/>
              <w:rPr>
                <w:rFonts w:ascii="Twinkl Cursive Unlooped Thin" w:eastAsia="Times New Roman" w:hAnsi="Twinkl Cursive Unlooped Thin" w:cs="Times New Roman"/>
                <w:lang w:eastAsia="en-GB"/>
              </w:rPr>
            </w:pPr>
            <w:r>
              <w:rPr>
                <w:rFonts w:ascii="Twinkl Cursive Unlooped Thin" w:eastAsia="Times New Roman" w:hAnsi="Twinkl Cursive Unlooped Thin" w:cs="Times New Roman"/>
                <w:lang w:eastAsia="en-GB"/>
              </w:rPr>
              <w:t>Class 2 Reading</w:t>
            </w:r>
          </w:p>
        </w:tc>
      </w:tr>
      <w:tr w:rsidR="000F63B3" w14:paraId="16363A96" w14:textId="77777777" w:rsidTr="000F63B3">
        <w:tc>
          <w:tcPr>
            <w:tcW w:w="2631" w:type="dxa"/>
          </w:tcPr>
          <w:p w14:paraId="3568077D" w14:textId="77777777" w:rsidR="000F63B3" w:rsidRDefault="000F63B3" w:rsidP="00A5590A">
            <w:pPr>
              <w:rPr>
                <w:rFonts w:ascii="Twinkl Cursive Unlooped Thin" w:eastAsia="Times New Roman" w:hAnsi="Twinkl Cursive Unlooped Thin" w:cs="Times New Roman"/>
                <w:lang w:eastAsia="en-GB"/>
              </w:rPr>
            </w:pPr>
            <w:r>
              <w:rPr>
                <w:rFonts w:ascii="Twinkl Cursive Unlooped Thin" w:eastAsia="Times New Roman" w:hAnsi="Twinkl Cursive Unlooped Thin" w:cs="Times New Roman"/>
                <w:lang w:eastAsia="en-GB"/>
              </w:rPr>
              <w:t>Year 2 Reading (Mrs L)</w:t>
            </w:r>
          </w:p>
        </w:tc>
        <w:tc>
          <w:tcPr>
            <w:tcW w:w="2615" w:type="dxa"/>
          </w:tcPr>
          <w:p w14:paraId="72F40379" w14:textId="77777777" w:rsidR="000F63B3" w:rsidRDefault="000F63B3" w:rsidP="00A5590A">
            <w:pPr>
              <w:rPr>
                <w:rFonts w:ascii="Twinkl Cursive Unlooped Thin" w:eastAsia="Times New Roman" w:hAnsi="Twinkl Cursive Unlooped Thin" w:cs="Times New Roman"/>
                <w:lang w:eastAsia="en-GB"/>
              </w:rPr>
            </w:pPr>
            <w:r>
              <w:rPr>
                <w:rFonts w:ascii="Twinkl Cursive Unlooped Thin" w:eastAsia="Times New Roman" w:hAnsi="Twinkl Cursive Unlooped Thin" w:cs="Times New Roman"/>
                <w:lang w:eastAsia="en-GB"/>
              </w:rPr>
              <w:t>Tuesdays 9.30 – 3.00</w:t>
            </w:r>
          </w:p>
        </w:tc>
      </w:tr>
      <w:tr w:rsidR="000F63B3" w14:paraId="45E62909" w14:textId="77777777" w:rsidTr="000F63B3">
        <w:tc>
          <w:tcPr>
            <w:tcW w:w="2631" w:type="dxa"/>
          </w:tcPr>
          <w:p w14:paraId="39724942" w14:textId="77777777" w:rsidR="000F63B3" w:rsidRDefault="000F63B3" w:rsidP="00A5590A">
            <w:pPr>
              <w:rPr>
                <w:rFonts w:ascii="Twinkl Cursive Unlooped Thin" w:eastAsia="Times New Roman" w:hAnsi="Twinkl Cursive Unlooped Thin" w:cs="Times New Roman"/>
                <w:lang w:eastAsia="en-GB"/>
              </w:rPr>
            </w:pPr>
            <w:r>
              <w:rPr>
                <w:rFonts w:ascii="Twinkl Cursive Unlooped Thin" w:eastAsia="Times New Roman" w:hAnsi="Twinkl Cursive Unlooped Thin" w:cs="Times New Roman"/>
                <w:lang w:eastAsia="en-GB"/>
              </w:rPr>
              <w:t>Year 3 Reading (Mrs L)</w:t>
            </w:r>
          </w:p>
        </w:tc>
        <w:tc>
          <w:tcPr>
            <w:tcW w:w="2615" w:type="dxa"/>
          </w:tcPr>
          <w:p w14:paraId="70714EBA" w14:textId="77777777" w:rsidR="000F63B3" w:rsidRDefault="000F63B3" w:rsidP="00A5590A">
            <w:pPr>
              <w:rPr>
                <w:rFonts w:ascii="Twinkl Cursive Unlooped Thin" w:eastAsia="Times New Roman" w:hAnsi="Twinkl Cursive Unlooped Thin" w:cs="Times New Roman"/>
                <w:lang w:eastAsia="en-GB"/>
              </w:rPr>
            </w:pPr>
            <w:r>
              <w:rPr>
                <w:rFonts w:ascii="Twinkl Cursive Unlooped Thin" w:eastAsia="Times New Roman" w:hAnsi="Twinkl Cursive Unlooped Thin" w:cs="Times New Roman"/>
                <w:lang w:eastAsia="en-GB"/>
              </w:rPr>
              <w:t>Wednesdays 9.30 – 3.00</w:t>
            </w:r>
          </w:p>
        </w:tc>
      </w:tr>
      <w:tr w:rsidR="000F63B3" w14:paraId="657A1FE3" w14:textId="77777777" w:rsidTr="000F63B3">
        <w:tc>
          <w:tcPr>
            <w:tcW w:w="2631" w:type="dxa"/>
          </w:tcPr>
          <w:p w14:paraId="29C114AA" w14:textId="77777777" w:rsidR="000F63B3" w:rsidRDefault="000F63B3" w:rsidP="00A5590A">
            <w:pPr>
              <w:rPr>
                <w:rFonts w:ascii="Twinkl Cursive Unlooped Thin" w:eastAsia="Times New Roman" w:hAnsi="Twinkl Cursive Unlooped Thin" w:cs="Times New Roman"/>
                <w:lang w:eastAsia="en-GB"/>
              </w:rPr>
            </w:pPr>
            <w:r>
              <w:rPr>
                <w:rFonts w:ascii="Twinkl Cursive Unlooped Thin" w:eastAsia="Times New Roman" w:hAnsi="Twinkl Cursive Unlooped Thin" w:cs="Times New Roman"/>
                <w:lang w:eastAsia="en-GB"/>
              </w:rPr>
              <w:t>Class 2 Reading (Miss C)</w:t>
            </w:r>
          </w:p>
        </w:tc>
        <w:tc>
          <w:tcPr>
            <w:tcW w:w="2615" w:type="dxa"/>
          </w:tcPr>
          <w:p w14:paraId="6F4281CA" w14:textId="77777777" w:rsidR="000F63B3" w:rsidRDefault="000F63B3" w:rsidP="00A5590A">
            <w:pPr>
              <w:rPr>
                <w:rFonts w:ascii="Twinkl Cursive Unlooped Thin" w:eastAsia="Times New Roman" w:hAnsi="Twinkl Cursive Unlooped Thin" w:cs="Times New Roman"/>
                <w:lang w:eastAsia="en-GB"/>
              </w:rPr>
            </w:pPr>
            <w:r>
              <w:rPr>
                <w:rFonts w:ascii="Twinkl Cursive Unlooped Thin" w:eastAsia="Times New Roman" w:hAnsi="Twinkl Cursive Unlooped Thin" w:cs="Times New Roman"/>
                <w:lang w:eastAsia="en-GB"/>
              </w:rPr>
              <w:t>Thursdays 11.00 – 2.00</w:t>
            </w:r>
          </w:p>
        </w:tc>
      </w:tr>
    </w:tbl>
    <w:p w14:paraId="19262AE6" w14:textId="77777777" w:rsidR="000F63B3" w:rsidRDefault="000F63B3" w:rsidP="00474E09">
      <w:pPr>
        <w:rPr>
          <w:rFonts w:ascii="Twinkl Cursive Unlooped Thin" w:eastAsia="Times New Roman" w:hAnsi="Twinkl Cursive Unlooped Thin" w:cs="Times New Roman"/>
          <w:sz w:val="22"/>
          <w:szCs w:val="22"/>
          <w:lang w:eastAsia="en-GB"/>
        </w:rPr>
        <w:sectPr w:rsidR="000F63B3" w:rsidSect="000F63B3">
          <w:type w:val="continuous"/>
          <w:pgSz w:w="11900" w:h="16840"/>
          <w:pgMar w:top="567" w:right="851" w:bottom="0" w:left="851" w:header="709" w:footer="709" w:gutter="0"/>
          <w:cols w:num="2" w:space="708"/>
          <w:docGrid w:linePitch="360"/>
        </w:sectPr>
      </w:pPr>
    </w:p>
    <w:p w14:paraId="68486E74" w14:textId="77777777" w:rsidR="000F63B3" w:rsidRPr="00651F6E" w:rsidRDefault="000F63B3" w:rsidP="00474E09">
      <w:pPr>
        <w:rPr>
          <w:rFonts w:ascii="Twinkl Cursive Unlooped Thin" w:eastAsia="Times New Roman" w:hAnsi="Twinkl Cursive Unlooped Thin" w:cs="Times New Roman"/>
          <w:sz w:val="22"/>
          <w:szCs w:val="22"/>
          <w:lang w:eastAsia="en-GB"/>
        </w:rPr>
      </w:pPr>
    </w:p>
    <w:sectPr w:rsidR="000F63B3" w:rsidRPr="00651F6E" w:rsidSect="000F63B3">
      <w:type w:val="continuous"/>
      <w:pgSz w:w="11900" w:h="16840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winkl Cursive Unlooped Thin">
    <w:altName w:val="Calibri"/>
    <w:panose1 w:val="020B0604020202020204"/>
    <w:charset w:val="00"/>
    <w:family w:val="auto"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inkl">
    <w:altName w:val="Calibri"/>
    <w:panose1 w:val="020B0604020202020204"/>
    <w:charset w:val="00"/>
    <w:family w:val="auto"/>
    <w:pitch w:val="variable"/>
    <w:sig w:usb0="A00000A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FC4838"/>
    <w:multiLevelType w:val="hybridMultilevel"/>
    <w:tmpl w:val="7FAED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4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2266"/>
    <w:rsid w:val="0001505F"/>
    <w:rsid w:val="000150E6"/>
    <w:rsid w:val="000B5CD4"/>
    <w:rsid w:val="000E67FE"/>
    <w:rsid w:val="000F63B3"/>
    <w:rsid w:val="00102445"/>
    <w:rsid w:val="001060F8"/>
    <w:rsid w:val="00107CC5"/>
    <w:rsid w:val="00151AF9"/>
    <w:rsid w:val="00162266"/>
    <w:rsid w:val="001645E7"/>
    <w:rsid w:val="001F4B3C"/>
    <w:rsid w:val="00201B6A"/>
    <w:rsid w:val="00203333"/>
    <w:rsid w:val="00221B9E"/>
    <w:rsid w:val="00261F9A"/>
    <w:rsid w:val="00285630"/>
    <w:rsid w:val="002F4EC7"/>
    <w:rsid w:val="00336C1C"/>
    <w:rsid w:val="00347252"/>
    <w:rsid w:val="004055F0"/>
    <w:rsid w:val="00424C7F"/>
    <w:rsid w:val="00474E09"/>
    <w:rsid w:val="00476BE1"/>
    <w:rsid w:val="004A7DE7"/>
    <w:rsid w:val="004B6DFB"/>
    <w:rsid w:val="0052058E"/>
    <w:rsid w:val="00525FDB"/>
    <w:rsid w:val="0053203A"/>
    <w:rsid w:val="00572C51"/>
    <w:rsid w:val="005D79F2"/>
    <w:rsid w:val="005F0EA1"/>
    <w:rsid w:val="00651F6E"/>
    <w:rsid w:val="006A0039"/>
    <w:rsid w:val="006E0638"/>
    <w:rsid w:val="007F74C3"/>
    <w:rsid w:val="00842FB7"/>
    <w:rsid w:val="008E5EF1"/>
    <w:rsid w:val="0090077F"/>
    <w:rsid w:val="00950A42"/>
    <w:rsid w:val="009760E8"/>
    <w:rsid w:val="00992FF2"/>
    <w:rsid w:val="00995BE2"/>
    <w:rsid w:val="009A78C7"/>
    <w:rsid w:val="009B5B0F"/>
    <w:rsid w:val="00A608DF"/>
    <w:rsid w:val="00A923C7"/>
    <w:rsid w:val="00AD781E"/>
    <w:rsid w:val="00B75FBF"/>
    <w:rsid w:val="00CE790A"/>
    <w:rsid w:val="00D327D3"/>
    <w:rsid w:val="00DC6D99"/>
    <w:rsid w:val="00E02AED"/>
    <w:rsid w:val="00E07894"/>
    <w:rsid w:val="00E451F9"/>
    <w:rsid w:val="00E53286"/>
    <w:rsid w:val="00F2184F"/>
    <w:rsid w:val="00F26D0E"/>
    <w:rsid w:val="00F3152D"/>
    <w:rsid w:val="00F31CF8"/>
    <w:rsid w:val="00F46C3E"/>
    <w:rsid w:val="00F8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2EC13"/>
  <w15:docId w15:val="{730FEDF0-6E5F-5547-BAAA-BDFAFBB97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winkl Cursive Unlooped Thin" w:eastAsiaTheme="minorHAnsi" w:hAnsi="Twinkl Cursive Unlooped Thin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266"/>
    <w:pPr>
      <w:spacing w:line="240" w:lineRule="auto"/>
    </w:pPr>
    <w:rPr>
      <w:rFonts w:asciiTheme="minorHAnsi" w:hAnsi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226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51F6E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56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6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F63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760E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760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ellingframe.co.uk/" TargetMode="External"/><Relationship Id="rId13" Type="http://schemas.openxmlformats.org/officeDocument/2006/relationships/hyperlink" Target="http://www.spellingframe.co.uk/" TargetMode="External"/><Relationship Id="rId18" Type="http://schemas.openxmlformats.org/officeDocument/2006/relationships/hyperlink" Target="http://www.spellingframe.co.uk/" TargetMode="External"/><Relationship Id="rId26" Type="http://schemas.openxmlformats.org/officeDocument/2006/relationships/hyperlink" Target="https://www.twinkl.co.uk/resource/t-t-2548139-union-jack-template-display-bunting" TargetMode="External"/><Relationship Id="rId3" Type="http://schemas.openxmlformats.org/officeDocument/2006/relationships/styles" Target="styles.xml"/><Relationship Id="rId21" Type="http://schemas.openxmlformats.org/officeDocument/2006/relationships/hyperlink" Target="https://youtu.be/cKkbIZtqhyQ" TargetMode="External"/><Relationship Id="rId7" Type="http://schemas.openxmlformats.org/officeDocument/2006/relationships/hyperlink" Target="https://whiterosemaths.com/homelearning/year-3/" TargetMode="External"/><Relationship Id="rId12" Type="http://schemas.openxmlformats.org/officeDocument/2006/relationships/hyperlink" Target="https://whiterosemaths.com/homelearning/year-3/" TargetMode="External"/><Relationship Id="rId17" Type="http://schemas.openxmlformats.org/officeDocument/2006/relationships/hyperlink" Target="https://whiterosemaths.com/homelearning/year-3/" TargetMode="External"/><Relationship Id="rId25" Type="http://schemas.openxmlformats.org/officeDocument/2006/relationships/hyperlink" Target="https://www.twinkl.co.uk/resource/t-t-2548139-union-jack-template-display-buntin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hiterosemaths.com/homelearning/year-2/" TargetMode="External"/><Relationship Id="rId20" Type="http://schemas.openxmlformats.org/officeDocument/2006/relationships/hyperlink" Target="https://spellingframe.co.uk/spelling-rule/62/23-Homophones-and-near-homophones-3-of-4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hiterosemaths.com/homelearning/year-2/" TargetMode="External"/><Relationship Id="rId11" Type="http://schemas.openxmlformats.org/officeDocument/2006/relationships/hyperlink" Target="https://whiterosemaths.com/homelearning/year-2/" TargetMode="External"/><Relationship Id="rId24" Type="http://schemas.openxmlformats.org/officeDocument/2006/relationships/hyperlink" Target="https://www.instagram.com/p/B-MNn9RlzZf/?igshid=10ui9mtk5ezn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pellingframe.co.uk/spelling-rule/62/23-Homophones-and-near-homophones-3-of-4" TargetMode="External"/><Relationship Id="rId23" Type="http://schemas.openxmlformats.org/officeDocument/2006/relationships/hyperlink" Target="https://www.duolingo.com/o/fbgxpv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spellingframe.co.uk/spelling-rule/62/23-Homophones-and-near-homophones-3-of-4" TargetMode="External"/><Relationship Id="rId19" Type="http://schemas.openxmlformats.org/officeDocument/2006/relationships/hyperlink" Target="https://spellingframe.co.uk/spelling-rule/85/8-The-l-sound-spelt-&#8211;el-at-the-end-of-word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ellingframe.co.uk/spelling-rule/85/8-The-l-sound-spelt-&#8211;el-at-the-end-of-words" TargetMode="External"/><Relationship Id="rId14" Type="http://schemas.openxmlformats.org/officeDocument/2006/relationships/hyperlink" Target="https://spellingframe.co.uk/spelling-rule/85/8-The-l-sound-spelt-&#8211;el-at-the-end-of-words" TargetMode="External"/><Relationship Id="rId22" Type="http://schemas.openxmlformats.org/officeDocument/2006/relationships/hyperlink" Target="https://online.espresso.co.uk/espresso/login/Authn/UserPassword" TargetMode="External"/><Relationship Id="rId27" Type="http://schemas.openxmlformats.org/officeDocument/2006/relationships/hyperlink" Target="https://www.twinkl.co.uk/resource/t2-t-803-simple-ww2-spitfire-glider-activity-paper-craf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0C3184-3065-494D-8DEC-5F2DCB9A1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2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ITADMIN</dc:creator>
  <cp:lastModifiedBy>Andrew Milner (Coberley)</cp:lastModifiedBy>
  <cp:revision>22</cp:revision>
  <cp:lastPrinted>2020-05-01T08:50:00Z</cp:lastPrinted>
  <dcterms:created xsi:type="dcterms:W3CDTF">2020-04-22T10:02:00Z</dcterms:created>
  <dcterms:modified xsi:type="dcterms:W3CDTF">2020-05-03T08:57:00Z</dcterms:modified>
</cp:coreProperties>
</file>